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E27" w:rsidRDefault="00895E27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</w:p>
    <w:p w:rsidR="00895E27" w:rsidRDefault="00895E27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</w:p>
    <w:p w:rsidR="00895E27" w:rsidRDefault="00895E27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</w:p>
    <w:p w:rsidR="00895E27" w:rsidRDefault="00895E27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</w:p>
    <w:p w:rsidR="00895E27" w:rsidRDefault="00895E27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</w:p>
    <w:p w:rsidR="00895E27" w:rsidRDefault="00895E27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  <w:r w:rsidRPr="00CE42F1">
        <w:rPr>
          <w:rFonts w:ascii="Times New Roman" w:eastAsia="Calibri" w:hAnsi="Times New Roman" w:cs="Times New Roman"/>
          <w:b/>
          <w:sz w:val="48"/>
          <w:szCs w:val="24"/>
        </w:rPr>
        <w:t xml:space="preserve">План  </w:t>
      </w: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  <w:proofErr w:type="gramStart"/>
      <w:r w:rsidRPr="00CE42F1">
        <w:rPr>
          <w:rFonts w:ascii="Times New Roman" w:eastAsia="Calibri" w:hAnsi="Times New Roman" w:cs="Times New Roman"/>
          <w:b/>
          <w:sz w:val="48"/>
          <w:szCs w:val="24"/>
        </w:rPr>
        <w:t>воспитательной</w:t>
      </w:r>
      <w:proofErr w:type="gramEnd"/>
      <w:r w:rsidRPr="00CE42F1">
        <w:rPr>
          <w:rFonts w:ascii="Times New Roman" w:eastAsia="Calibri" w:hAnsi="Times New Roman" w:cs="Times New Roman"/>
          <w:b/>
          <w:sz w:val="48"/>
          <w:szCs w:val="24"/>
        </w:rPr>
        <w:t xml:space="preserve"> работы</w:t>
      </w: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  <w:r w:rsidRPr="00CE42F1">
        <w:rPr>
          <w:rFonts w:ascii="Times New Roman" w:eastAsia="Calibri" w:hAnsi="Times New Roman" w:cs="Times New Roman"/>
          <w:b/>
          <w:sz w:val="48"/>
          <w:szCs w:val="24"/>
        </w:rPr>
        <w:t>МБОУ «СОШ №1» г. Бодайбо</w:t>
      </w: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  <w:r w:rsidRPr="00CE42F1">
        <w:rPr>
          <w:rFonts w:ascii="Times New Roman" w:eastAsia="Calibri" w:hAnsi="Times New Roman" w:cs="Times New Roman"/>
          <w:b/>
          <w:sz w:val="48"/>
          <w:szCs w:val="24"/>
        </w:rPr>
        <w:t xml:space="preserve"> </w:t>
      </w:r>
      <w:proofErr w:type="gramStart"/>
      <w:r w:rsidRPr="00CE42F1">
        <w:rPr>
          <w:rFonts w:ascii="Times New Roman" w:eastAsia="Calibri" w:hAnsi="Times New Roman" w:cs="Times New Roman"/>
          <w:b/>
          <w:sz w:val="48"/>
          <w:szCs w:val="24"/>
        </w:rPr>
        <w:t>на</w:t>
      </w:r>
      <w:proofErr w:type="gramEnd"/>
      <w:r w:rsidRPr="00CE42F1">
        <w:rPr>
          <w:rFonts w:ascii="Times New Roman" w:eastAsia="Calibri" w:hAnsi="Times New Roman" w:cs="Times New Roman"/>
          <w:b/>
          <w:sz w:val="48"/>
          <w:szCs w:val="24"/>
        </w:rPr>
        <w:t xml:space="preserve"> 201</w:t>
      </w:r>
      <w:r w:rsidR="00471570">
        <w:rPr>
          <w:rFonts w:ascii="Times New Roman" w:eastAsia="Calibri" w:hAnsi="Times New Roman" w:cs="Times New Roman"/>
          <w:b/>
          <w:sz w:val="48"/>
          <w:szCs w:val="24"/>
        </w:rPr>
        <w:t>7</w:t>
      </w:r>
      <w:r w:rsidRPr="00CE42F1">
        <w:rPr>
          <w:rFonts w:ascii="Times New Roman" w:eastAsia="Calibri" w:hAnsi="Times New Roman" w:cs="Times New Roman"/>
          <w:b/>
          <w:sz w:val="48"/>
          <w:szCs w:val="24"/>
        </w:rPr>
        <w:t>-201</w:t>
      </w:r>
      <w:r w:rsidR="00471570">
        <w:rPr>
          <w:rFonts w:ascii="Times New Roman" w:eastAsia="Calibri" w:hAnsi="Times New Roman" w:cs="Times New Roman"/>
          <w:b/>
          <w:sz w:val="48"/>
          <w:szCs w:val="24"/>
        </w:rPr>
        <w:t>8</w:t>
      </w:r>
      <w:r w:rsidRPr="00CE42F1">
        <w:rPr>
          <w:rFonts w:ascii="Times New Roman" w:eastAsia="Calibri" w:hAnsi="Times New Roman" w:cs="Times New Roman"/>
          <w:b/>
          <w:sz w:val="48"/>
          <w:szCs w:val="24"/>
        </w:rPr>
        <w:t xml:space="preserve"> учебный год.</w:t>
      </w: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Default="00CE42F1" w:rsidP="00CE42F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sz w:val="24"/>
          <w:szCs w:val="24"/>
        </w:rPr>
      </w:pPr>
    </w:p>
    <w:p w:rsidR="00CE42F1" w:rsidRPr="00CE42F1" w:rsidRDefault="00CE42F1" w:rsidP="00CE42F1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</w:t>
      </w:r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CE42F1">
        <w:rPr>
          <w:rFonts w:ascii="Times New Roman" w:eastAsia="Calibri" w:hAnsi="Times New Roman" w:cs="Times New Roman"/>
          <w:sz w:val="24"/>
          <w:szCs w:val="24"/>
        </w:rPr>
        <w:t xml:space="preserve"> Формирование успешной социализированной личности обучающегося в обществе, и личности обучающегося как гражданина и патриота малой родины и страны».</w:t>
      </w:r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94086E" w:rsidRDefault="0094086E" w:rsidP="00CE42F1">
      <w:pPr>
        <w:spacing w:after="240" w:line="274" w:lineRule="exac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2F1" w:rsidRPr="00CE42F1" w:rsidRDefault="00CE42F1" w:rsidP="00CE42F1">
      <w:pPr>
        <w:spacing w:after="240" w:line="274" w:lineRule="exac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71570" w:rsidRPr="00471570" w:rsidRDefault="00471570" w:rsidP="00471570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71570">
        <w:rPr>
          <w:rFonts w:ascii="Times New Roman" w:eastAsia="Times New Roman" w:hAnsi="Times New Roman" w:cs="Times New Roman"/>
          <w:lang w:eastAsia="ru-RU"/>
        </w:rPr>
        <w:t>Продолжить работу по реализации методической темы школы через воспитательную работу: «Национально-культурная и практическая направленности при реализации ФГОС через системно-деятельности подход с целью повышения качества образования».</w:t>
      </w:r>
    </w:p>
    <w:p w:rsidR="00471570" w:rsidRPr="00471570" w:rsidRDefault="00471570" w:rsidP="00471570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71570">
        <w:rPr>
          <w:rFonts w:ascii="Times New Roman" w:eastAsia="Times New Roman" w:hAnsi="Times New Roman" w:cs="Times New Roman"/>
          <w:lang w:eastAsia="ru-RU"/>
        </w:rPr>
        <w:t xml:space="preserve">Подвести итоги работы по </w:t>
      </w:r>
      <w:proofErr w:type="gramStart"/>
      <w:r w:rsidRPr="00471570">
        <w:rPr>
          <w:rFonts w:ascii="Times New Roman" w:eastAsia="Times New Roman" w:hAnsi="Times New Roman" w:cs="Times New Roman"/>
          <w:lang w:eastAsia="ru-RU"/>
        </w:rPr>
        <w:t>реализации  программы</w:t>
      </w:r>
      <w:proofErr w:type="gramEnd"/>
      <w:r w:rsidRPr="00471570">
        <w:rPr>
          <w:rFonts w:ascii="Times New Roman" w:eastAsia="Times New Roman" w:hAnsi="Times New Roman" w:cs="Times New Roman"/>
          <w:lang w:eastAsia="ru-RU"/>
        </w:rPr>
        <w:t xml:space="preserve">  развития воспитательной компоненты «Лесенка успеха», в связи с окончанием срока реализации. </w:t>
      </w:r>
    </w:p>
    <w:p w:rsidR="00471570" w:rsidRPr="00471570" w:rsidRDefault="00471570" w:rsidP="0047157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развитию школьного самоуправления через систему мероприятий;</w:t>
      </w:r>
    </w:p>
    <w:p w:rsidR="00471570" w:rsidRPr="00471570" w:rsidRDefault="00471570" w:rsidP="0047157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мероприятия направленных на развитие уровня воспитанности личностных качеств: «Терпимость», «Ответственность за порученное дело», «Школьный патриотизм</w:t>
      </w:r>
      <w:proofErr w:type="gramStart"/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истории своего края», «Уважение к старшим», «Готовность прийти на помощь».</w:t>
      </w:r>
    </w:p>
    <w:p w:rsidR="00471570" w:rsidRPr="00471570" w:rsidRDefault="00471570" w:rsidP="00471570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71570">
        <w:rPr>
          <w:rFonts w:ascii="Times New Roman" w:eastAsia="Times New Roman" w:hAnsi="Times New Roman" w:cs="Times New Roman"/>
          <w:lang w:eastAsia="ru-RU"/>
        </w:rPr>
        <w:t>Вовлекать учащихся    в городские кружки и секции дополнительного образования через разъяснительную работу классными руководителями с родителями и детьми;</w:t>
      </w:r>
    </w:p>
    <w:p w:rsidR="00471570" w:rsidRPr="00471570" w:rsidRDefault="00471570" w:rsidP="00471570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71570">
        <w:rPr>
          <w:rFonts w:ascii="Times New Roman" w:eastAsia="Times New Roman" w:hAnsi="Times New Roman" w:cs="Times New Roman"/>
          <w:lang w:eastAsia="ru-RU"/>
        </w:rPr>
        <w:t>Поддерживать  интерес</w:t>
      </w:r>
      <w:proofErr w:type="gramEnd"/>
      <w:r w:rsidRPr="00471570">
        <w:rPr>
          <w:rFonts w:ascii="Times New Roman" w:eastAsia="Times New Roman" w:hAnsi="Times New Roman" w:cs="Times New Roman"/>
          <w:lang w:eastAsia="ru-RU"/>
        </w:rPr>
        <w:t xml:space="preserve">  школьников  к  здоровому  образу  жизни  через  массовые  спортивные  мероприятия,  профилактические  беседы;</w:t>
      </w:r>
    </w:p>
    <w:p w:rsidR="00471570" w:rsidRPr="00471570" w:rsidRDefault="00471570" w:rsidP="00471570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  по правовому воспитанию совместно с социально-психологической службой, </w:t>
      </w:r>
      <w:proofErr w:type="gramStart"/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 систему</w:t>
      </w:r>
      <w:proofErr w:type="gramEnd"/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воспитательных профилактических  мероприятий по правовому воспитанию. </w:t>
      </w:r>
    </w:p>
    <w:p w:rsidR="00471570" w:rsidRPr="00471570" w:rsidRDefault="00471570" w:rsidP="0047157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конструктивное партнерство школы и семьи по предупреждению</w:t>
      </w:r>
      <w:r w:rsidRPr="004715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асоциального поведения учащихся, совершенствуя профилактическую работу</w:t>
      </w:r>
    </w:p>
    <w:p w:rsidR="00471570" w:rsidRPr="0094086E" w:rsidRDefault="00471570" w:rsidP="00471570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с классными руководителями в совершенствовании форм воспитательной работы и современных технологий воспитания, </w:t>
      </w:r>
      <w:proofErr w:type="spellStart"/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47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часов и занятий, проведения открытых мероприятий.</w:t>
      </w:r>
    </w:p>
    <w:p w:rsidR="0094086E" w:rsidRDefault="0094086E" w:rsidP="0094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86E" w:rsidRPr="00471570" w:rsidRDefault="0094086E" w:rsidP="00940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Участниками   воспитательного процесса </w:t>
      </w:r>
      <w:proofErr w:type="gramStart"/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 школе</w:t>
      </w:r>
      <w:proofErr w:type="gramEnd"/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являются:</w:t>
      </w:r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школы</w:t>
      </w:r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предметники</w:t>
      </w:r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дополнительного образования</w:t>
      </w:r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педагоги</w:t>
      </w:r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</w:t>
      </w:r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вожатые</w:t>
      </w:r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 ШМО</w:t>
      </w:r>
      <w:proofErr w:type="gramEnd"/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школы</w:t>
      </w:r>
    </w:p>
    <w:p w:rsidR="00CE42F1" w:rsidRPr="00CE42F1" w:rsidRDefault="00CE42F1" w:rsidP="00CE42F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Воспитательная система школы имеет </w:t>
      </w:r>
      <w:proofErr w:type="gramStart"/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>внутреннюю  воспитательную</w:t>
      </w:r>
      <w:proofErr w:type="gramEnd"/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среду и внешнюю воспитательную среду.</w:t>
      </w:r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Внутренняя  воспитательная</w:t>
      </w:r>
      <w:proofErr w:type="gramEnd"/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среда</w:t>
      </w:r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–   осуществляется совместной  деятельностью  и общением  членов  школьного сообщества,  развиваются межличностные и деловые отношения, формируются индивидуальные и групповые ценностные ориентации через:</w:t>
      </w:r>
    </w:p>
    <w:p w:rsidR="00CE42F1" w:rsidRPr="00CE42F1" w:rsidRDefault="00CE42F1" w:rsidP="00CE42F1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развития </w:t>
      </w:r>
    </w:p>
    <w:p w:rsidR="00CE42F1" w:rsidRPr="00CE42F1" w:rsidRDefault="00CE42F1" w:rsidP="00CE42F1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</w:t>
      </w:r>
    </w:p>
    <w:p w:rsidR="00CE42F1" w:rsidRPr="00CE42F1" w:rsidRDefault="00CE42F1" w:rsidP="00CE42F1">
      <w:pPr>
        <w:numPr>
          <w:ilvl w:val="0"/>
          <w:numId w:val="10"/>
        </w:numPr>
        <w:tabs>
          <w:tab w:val="left" w:pos="4320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Факультативные занятия</w:t>
      </w:r>
    </w:p>
    <w:p w:rsidR="00CE42F1" w:rsidRPr="00CE42F1" w:rsidRDefault="00CE42F1" w:rsidP="00CE42F1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Дополнительное образование</w:t>
      </w:r>
    </w:p>
    <w:p w:rsidR="00CE42F1" w:rsidRPr="00CE42F1" w:rsidRDefault="00CE42F1" w:rsidP="00CE42F1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</w:t>
      </w:r>
    </w:p>
    <w:p w:rsidR="00CE42F1" w:rsidRPr="00CE42F1" w:rsidRDefault="00CE42F1" w:rsidP="00CE42F1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 и декады</w:t>
      </w:r>
    </w:p>
    <w:p w:rsidR="00CE42F1" w:rsidRPr="00CE42F1" w:rsidRDefault="00CE42F1" w:rsidP="00CE42F1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олимпиады </w:t>
      </w:r>
    </w:p>
    <w:p w:rsidR="00CE42F1" w:rsidRPr="00CE42F1" w:rsidRDefault="00CE42F1" w:rsidP="00CE42F1">
      <w:pPr>
        <w:numPr>
          <w:ilvl w:val="0"/>
          <w:numId w:val="10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Внеклассные мероприятия</w:t>
      </w:r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Внешняя  воспитательная</w:t>
      </w:r>
      <w:proofErr w:type="gramEnd"/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среда</w:t>
      </w:r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позволяет сделать воспитательную систему открытой    с максимально  открытыми  связями и отношениями.   Открытость воспитательной системы школы, позволяет   эффективно действовать и интенсивно развиваться   через:</w:t>
      </w:r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</w:t>
      </w:r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Центры дополнительного образования </w:t>
      </w:r>
      <w:proofErr w:type="gramStart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города.(</w:t>
      </w:r>
      <w:proofErr w:type="gramEnd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ДДТ, СЮН, музыкальная школа, английская    школа, ДООЦ)</w:t>
      </w:r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по спорту </w:t>
      </w:r>
      <w:proofErr w:type="gramStart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молодежной</w:t>
      </w:r>
      <w:proofErr w:type="gramEnd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 </w:t>
      </w:r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Центральная городская </w:t>
      </w:r>
      <w:proofErr w:type="gramStart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 библиотека</w:t>
      </w:r>
      <w:proofErr w:type="gramEnd"/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районная больница</w:t>
      </w:r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Музеи</w:t>
      </w:r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 и ЗП (комиссия по делам н\летних и защите их прав)</w:t>
      </w:r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работа по предупреждению правонарушений. </w:t>
      </w:r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Внутренних </w:t>
      </w:r>
      <w:proofErr w:type="gramStart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  Совместная</w:t>
      </w:r>
      <w:proofErr w:type="gramEnd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сотрудниками милиции (экскурсии, рейды, лекции, беседы.)</w:t>
      </w:r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 отдел культуры КДЦ</w:t>
      </w:r>
    </w:p>
    <w:p w:rsidR="00CE42F1" w:rsidRPr="00CE42F1" w:rsidRDefault="00CE42F1" w:rsidP="00CE42F1">
      <w:pPr>
        <w:numPr>
          <w:ilvl w:val="0"/>
          <w:numId w:val="9"/>
        </w:num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занятости населения (</w:t>
      </w:r>
      <w:proofErr w:type="spellStart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учащимися, анкетирование, встречи с людьми различных профессий.) 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Системообразующим   фактором, обеспечивающим упорядоченность и целостность воспитательной системы, функционирование и развитие ее основных элементов и связей составляет взаимодействие   </w:t>
      </w:r>
      <w:proofErr w:type="gramStart"/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>членов  школьного</w:t>
      </w:r>
      <w:proofErr w:type="gramEnd"/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сообщества</w:t>
      </w:r>
    </w:p>
    <w:p w:rsidR="00CE42F1" w:rsidRPr="00CE42F1" w:rsidRDefault="00CE42F1" w:rsidP="00CE42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2F1" w:rsidRPr="00CE42F1" w:rsidRDefault="00CE42F1" w:rsidP="00CE42F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</w:t>
      </w:r>
    </w:p>
    <w:p w:rsidR="00CE42F1" w:rsidRPr="00CE42F1" w:rsidRDefault="00CE42F1" w:rsidP="00CE42F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служба</w:t>
      </w:r>
    </w:p>
    <w:p w:rsidR="00CE42F1" w:rsidRPr="00CE42F1" w:rsidRDefault="00CE42F1" w:rsidP="00CE42F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классных руководителей</w:t>
      </w:r>
    </w:p>
    <w:p w:rsidR="00CE42F1" w:rsidRPr="00CE42F1" w:rsidRDefault="00CE42F1" w:rsidP="00CE42F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вожатые</w:t>
      </w:r>
    </w:p>
    <w:p w:rsidR="00CE42F1" w:rsidRPr="00CE42F1" w:rsidRDefault="00CE42F1" w:rsidP="00CE42F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детский парламент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работы </w:t>
      </w:r>
      <w:proofErr w:type="gramStart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 родителей</w:t>
      </w:r>
      <w:proofErr w:type="gramEnd"/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 родителей</w:t>
      </w:r>
      <w:proofErr w:type="gramEnd"/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 взаимодействия школы и семьи  в создание комфортных условий успешного обучения и социализации  каждого ученика.</w:t>
      </w:r>
    </w:p>
    <w:p w:rsidR="00CE42F1" w:rsidRPr="00CE42F1" w:rsidRDefault="00CE42F1" w:rsidP="00CE4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842"/>
        <w:gridCol w:w="3845"/>
        <w:gridCol w:w="2953"/>
      </w:tblGrid>
      <w:tr w:rsidR="00CE42F1" w:rsidRPr="00CE42F1" w:rsidTr="00471570">
        <w:tc>
          <w:tcPr>
            <w:tcW w:w="705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E2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E42F1" w:rsidRPr="004E2F61" w:rsidRDefault="00CE42F1" w:rsidP="00CE42F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</w:pPr>
            <w:r w:rsidRPr="004E2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45" w:type="dxa"/>
          </w:tcPr>
          <w:p w:rsidR="00CE42F1" w:rsidRPr="004E2F61" w:rsidRDefault="00CE42F1" w:rsidP="00CE42F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</w:pPr>
            <w:r w:rsidRPr="004E2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53" w:type="dxa"/>
          </w:tcPr>
          <w:p w:rsidR="00CE42F1" w:rsidRPr="004E2F61" w:rsidRDefault="00CE42F1" w:rsidP="00CE42F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1"/>
                <w:sz w:val="24"/>
                <w:szCs w:val="24"/>
              </w:rPr>
            </w:pPr>
            <w:r w:rsidRPr="004E2F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42F1" w:rsidRPr="00CE42F1" w:rsidTr="00471570">
        <w:tc>
          <w:tcPr>
            <w:tcW w:w="705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2F1" w:rsidRPr="004E2F61" w:rsidRDefault="00CE42F1" w:rsidP="00CE42F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2F6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3845" w:type="dxa"/>
          </w:tcPr>
          <w:p w:rsidR="00CE42F1" w:rsidRPr="004E2F61" w:rsidRDefault="00CE42F1" w:rsidP="004E2F6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родительского комитета в межведомственной конференции </w:t>
            </w:r>
            <w:r w:rsidR="004E2F61" w:rsidRPr="004E2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3" w:type="dxa"/>
          </w:tcPr>
          <w:p w:rsidR="00CE42F1" w:rsidRPr="004E2F61" w:rsidRDefault="00CE42F1" w:rsidP="00CE42F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Классные руководители, совет родителей, старшие вожатые.</w:t>
            </w:r>
          </w:p>
        </w:tc>
      </w:tr>
      <w:tr w:rsidR="00CE42F1" w:rsidRPr="00CE42F1" w:rsidTr="00471570">
        <w:tc>
          <w:tcPr>
            <w:tcW w:w="705" w:type="dxa"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E42F1" w:rsidRPr="004E2F61" w:rsidRDefault="004E2F61" w:rsidP="00CE42F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eastAsia="Calibri" w:hAnsi="Times New Roman" w:cs="Times New Roman"/>
                <w:sz w:val="24"/>
                <w:szCs w:val="24"/>
              </w:rPr>
              <w:t>Ноябрь/</w:t>
            </w:r>
            <w:r w:rsidR="00CE42F1" w:rsidRPr="004E2F6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45" w:type="dxa"/>
          </w:tcPr>
          <w:p w:rsidR="00CE42F1" w:rsidRPr="004E2F61" w:rsidRDefault="00CE42F1" w:rsidP="004E2F6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Общешкольная конференция </w:t>
            </w:r>
            <w:proofErr w:type="gramStart"/>
            <w:r w:rsidRPr="004E2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r w:rsidR="004E2F61" w:rsidRPr="004E2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953" w:type="dxa"/>
          </w:tcPr>
          <w:p w:rsidR="00CE42F1" w:rsidRPr="004E2F61" w:rsidRDefault="00CE42F1" w:rsidP="00CE42F1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4E2F6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Классные руководители, директор</w:t>
            </w:r>
          </w:p>
        </w:tc>
      </w:tr>
      <w:tr w:rsidR="00CE42F1" w:rsidRPr="00CE42F1" w:rsidTr="00471570">
        <w:tc>
          <w:tcPr>
            <w:tcW w:w="705" w:type="dxa"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В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845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Заседание общешкольного совета родителей</w:t>
            </w:r>
          </w:p>
        </w:tc>
        <w:tc>
          <w:tcPr>
            <w:tcW w:w="2953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Зам директора по ВР, директор, председатель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совет  родителей</w:t>
            </w:r>
            <w:proofErr w:type="gramEnd"/>
          </w:p>
        </w:tc>
      </w:tr>
      <w:tr w:rsidR="00CE42F1" w:rsidRPr="00CE42F1" w:rsidTr="00471570">
        <w:tc>
          <w:tcPr>
            <w:tcW w:w="705" w:type="dxa"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1 раз в год</w:t>
            </w:r>
          </w:p>
        </w:tc>
        <w:tc>
          <w:tcPr>
            <w:tcW w:w="3845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Общешкольные родительские собрания по параллелям 9 </w:t>
            </w:r>
            <w:proofErr w:type="spellStart"/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.,</w:t>
            </w:r>
            <w:proofErr w:type="gram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11 </w:t>
            </w:r>
            <w:proofErr w:type="spell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.</w:t>
            </w:r>
          </w:p>
        </w:tc>
        <w:tc>
          <w:tcPr>
            <w:tcW w:w="2953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Зам </w:t>
            </w:r>
            <w:proofErr w:type="spell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поУВР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, директор, психолог. </w:t>
            </w:r>
          </w:p>
        </w:tc>
      </w:tr>
      <w:tr w:rsidR="00CE42F1" w:rsidRPr="00CE42F1" w:rsidTr="00471570">
        <w:tc>
          <w:tcPr>
            <w:tcW w:w="705" w:type="dxa"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1 раз в год</w:t>
            </w:r>
          </w:p>
        </w:tc>
        <w:tc>
          <w:tcPr>
            <w:tcW w:w="3845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Родительские собрания «Адаптация учащихся» для 1 </w:t>
            </w:r>
            <w:proofErr w:type="spellStart"/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.,</w:t>
            </w:r>
            <w:proofErr w:type="gram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5кл.</w:t>
            </w:r>
          </w:p>
        </w:tc>
        <w:tc>
          <w:tcPr>
            <w:tcW w:w="2953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Психолог</w:t>
            </w:r>
          </w:p>
        </w:tc>
      </w:tr>
      <w:tr w:rsidR="00CE42F1" w:rsidRPr="00CE42F1" w:rsidTr="00471570">
        <w:tc>
          <w:tcPr>
            <w:tcW w:w="705" w:type="dxa"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В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845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Участие в организации и проведении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классных  родительских</w:t>
            </w:r>
            <w:proofErr w:type="gram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собраниях</w:t>
            </w:r>
          </w:p>
        </w:tc>
        <w:tc>
          <w:tcPr>
            <w:tcW w:w="2953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Совет родителей, классные руководители</w:t>
            </w:r>
          </w:p>
        </w:tc>
      </w:tr>
      <w:tr w:rsidR="00CE42F1" w:rsidRPr="00CE42F1" w:rsidTr="00471570">
        <w:tc>
          <w:tcPr>
            <w:tcW w:w="705" w:type="dxa"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В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845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Проведение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рейдов  «</w:t>
            </w:r>
            <w:proofErr w:type="gram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Школьная форма»</w:t>
            </w:r>
          </w:p>
        </w:tc>
        <w:tc>
          <w:tcPr>
            <w:tcW w:w="2953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</w:p>
        </w:tc>
      </w:tr>
      <w:tr w:rsidR="00CE42F1" w:rsidRPr="00CE42F1" w:rsidTr="00471570">
        <w:tc>
          <w:tcPr>
            <w:tcW w:w="705" w:type="dxa"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В течение года</w:t>
            </w:r>
          </w:p>
        </w:tc>
        <w:tc>
          <w:tcPr>
            <w:tcW w:w="3845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Участие в работе с семьями учащихся,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состоящих  на</w:t>
            </w:r>
            <w:proofErr w:type="gram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 </w:t>
            </w:r>
            <w:proofErr w:type="spell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внутришкольном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  учете</w:t>
            </w:r>
          </w:p>
        </w:tc>
        <w:tc>
          <w:tcPr>
            <w:tcW w:w="2953" w:type="dxa"/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Психолог, </w:t>
            </w:r>
            <w:proofErr w:type="spell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соц.педагог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, Классные руководители, совет родителей</w:t>
            </w:r>
          </w:p>
        </w:tc>
      </w:tr>
      <w:tr w:rsidR="00CE42F1" w:rsidRPr="00CE42F1" w:rsidTr="00471570">
        <w:trPr>
          <w:trHeight w:val="245"/>
        </w:trPr>
        <w:tc>
          <w:tcPr>
            <w:tcW w:w="705" w:type="dxa"/>
            <w:vMerge w:val="restart"/>
            <w:tcBorders>
              <w:top w:val="single" w:sz="4" w:space="0" w:color="auto"/>
            </w:tcBorders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- ярмарка «Новогодний переполох»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Классные руководители, совет родителей, старшие вожатые.</w:t>
            </w:r>
          </w:p>
        </w:tc>
      </w:tr>
      <w:tr w:rsidR="00CE42F1" w:rsidRPr="00CE42F1" w:rsidTr="00471570">
        <w:trPr>
          <w:trHeight w:val="256"/>
        </w:trPr>
        <w:tc>
          <w:tcPr>
            <w:tcW w:w="705" w:type="dxa"/>
            <w:vMerge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471570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-новогодний плакат «Символ года -201</w:t>
            </w:r>
            <w:r w:rsidR="00471570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8</w:t>
            </w: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Классные руководители, совет родителей, старшие вожатые.</w:t>
            </w:r>
          </w:p>
        </w:tc>
      </w:tr>
      <w:tr w:rsidR="00CE42F1" w:rsidRPr="00CE42F1" w:rsidTr="00471570">
        <w:trPr>
          <w:trHeight w:val="277"/>
        </w:trPr>
        <w:tc>
          <w:tcPr>
            <w:tcW w:w="705" w:type="dxa"/>
            <w:vMerge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-веселые старты для учащихся 1-4 классов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Классные руководители, совет родителей, старшие вожатые.</w:t>
            </w:r>
          </w:p>
        </w:tc>
      </w:tr>
      <w:tr w:rsidR="00CE42F1" w:rsidRPr="00CE42F1" w:rsidTr="00471570">
        <w:trPr>
          <w:trHeight w:val="577"/>
        </w:trPr>
        <w:tc>
          <w:tcPr>
            <w:tcW w:w="705" w:type="dxa"/>
            <w:vMerge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</w:p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-туристический слёт 5-8 классов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Классные руководители, совет родителей, старшие вожатые.</w:t>
            </w:r>
          </w:p>
        </w:tc>
      </w:tr>
      <w:tr w:rsidR="00CE42F1" w:rsidRPr="00CE42F1" w:rsidTr="00471570">
        <w:trPr>
          <w:trHeight w:val="544"/>
        </w:trPr>
        <w:tc>
          <w:tcPr>
            <w:tcW w:w="705" w:type="dxa"/>
            <w:vMerge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Февраль</w:t>
            </w:r>
          </w:p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- «А ну-ка, парни!»</w:t>
            </w:r>
          </w:p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-«</w:t>
            </w:r>
            <w:proofErr w:type="gram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А ну-ка, девочки!»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Классные руководители, совет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родителей,  учителя</w:t>
            </w:r>
            <w:proofErr w:type="gram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физ-ры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.</w:t>
            </w:r>
          </w:p>
        </w:tc>
      </w:tr>
      <w:tr w:rsidR="00CE42F1" w:rsidRPr="00CE42F1" w:rsidTr="00471570">
        <w:trPr>
          <w:trHeight w:val="1408"/>
        </w:trPr>
        <w:tc>
          <w:tcPr>
            <w:tcW w:w="705" w:type="dxa"/>
            <w:vMerge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рейде за соблюдением ФЗ «об охране здоровья граждан от воздействия окружающего табачного дыма и последствий потребления табака».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Классные руководители, совет родителей, старшие вожатые.</w:t>
            </w:r>
          </w:p>
        </w:tc>
      </w:tr>
      <w:tr w:rsidR="00CE42F1" w:rsidRPr="00CE42F1" w:rsidTr="00471570">
        <w:trPr>
          <w:trHeight w:val="597"/>
        </w:trPr>
        <w:tc>
          <w:tcPr>
            <w:tcW w:w="705" w:type="dxa"/>
            <w:vMerge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-Обеспеченность учебниками учащихся МБОУ «СОШ №1»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Директор, библиотекари</w:t>
            </w:r>
          </w:p>
        </w:tc>
      </w:tr>
      <w:tr w:rsidR="00CE42F1" w:rsidRPr="00CE42F1" w:rsidTr="00471570">
        <w:trPr>
          <w:trHeight w:val="501"/>
        </w:trPr>
        <w:tc>
          <w:tcPr>
            <w:tcW w:w="705" w:type="dxa"/>
            <w:vMerge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-Вопросы подготовки выпускников к ГИА.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Директор,</w:t>
            </w:r>
          </w:p>
        </w:tc>
      </w:tr>
      <w:tr w:rsidR="00CE42F1" w:rsidRPr="00CE42F1" w:rsidTr="00471570">
        <w:trPr>
          <w:trHeight w:val="873"/>
        </w:trPr>
        <w:tc>
          <w:tcPr>
            <w:tcW w:w="705" w:type="dxa"/>
            <w:vMerge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Рейд: «Организация рационального и сбалансированного питания детей МБОУ «СОШ №1»».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Директор, заведующая столовой </w:t>
            </w:r>
          </w:p>
        </w:tc>
      </w:tr>
      <w:tr w:rsidR="00CE42F1" w:rsidRPr="00CE42F1" w:rsidTr="00471570">
        <w:trPr>
          <w:trHeight w:val="610"/>
        </w:trPr>
        <w:tc>
          <w:tcPr>
            <w:tcW w:w="705" w:type="dxa"/>
            <w:vMerge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845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Городское родительское собрание по вопросам ГИА в 9 и 11 классах.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Директор, зам. </w:t>
            </w:r>
            <w:proofErr w:type="spell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. По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ВР,  классные</w:t>
            </w:r>
            <w:proofErr w:type="gram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руководители</w:t>
            </w:r>
          </w:p>
        </w:tc>
      </w:tr>
      <w:tr w:rsidR="00CE42F1" w:rsidRPr="00CE42F1" w:rsidTr="00471570">
        <w:trPr>
          <w:trHeight w:val="1035"/>
        </w:trPr>
        <w:tc>
          <w:tcPr>
            <w:tcW w:w="705" w:type="dxa"/>
            <w:vMerge/>
          </w:tcPr>
          <w:p w:rsidR="00CE42F1" w:rsidRPr="00CE42F1" w:rsidRDefault="00CE42F1" w:rsidP="00CE42F1">
            <w:pPr>
              <w:numPr>
                <w:ilvl w:val="0"/>
                <w:numId w:val="29"/>
              </w:numPr>
              <w:tabs>
                <w:tab w:val="left" w:pos="98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Май-июнь</w:t>
            </w:r>
          </w:p>
        </w:tc>
        <w:tc>
          <w:tcPr>
            <w:tcW w:w="3845" w:type="dxa"/>
            <w:tcBorders>
              <w:top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работы общественных наблюдателей при проведении ГИА -201</w:t>
            </w:r>
            <w:r w:rsidR="0047157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CE42F1" w:rsidRPr="00CE42F1" w:rsidRDefault="00CE42F1" w:rsidP="00CE42F1">
            <w:pPr>
              <w:tabs>
                <w:tab w:val="left" w:pos="98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Директор, зам. </w:t>
            </w:r>
            <w:proofErr w:type="spellStart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pacing w:val="-11"/>
                <w:sz w:val="24"/>
                <w:szCs w:val="24"/>
              </w:rPr>
              <w:t xml:space="preserve"> по ВР.</w:t>
            </w:r>
          </w:p>
        </w:tc>
      </w:tr>
    </w:tbl>
    <w:p w:rsidR="00CE42F1" w:rsidRPr="00CE42F1" w:rsidRDefault="00CE42F1" w:rsidP="00CE4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F61" w:rsidRDefault="004E2F6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2F61" w:rsidRDefault="004E2F6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Тематика заседаний </w:t>
      </w:r>
    </w:p>
    <w:p w:rsidR="004E2F61" w:rsidRDefault="004E2F6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348" w:type="dxa"/>
        <w:tblLook w:val="0600" w:firstRow="0" w:lastRow="0" w:firstColumn="0" w:lastColumn="0" w:noHBand="1" w:noVBand="1"/>
      </w:tblPr>
      <w:tblGrid>
        <w:gridCol w:w="985"/>
        <w:gridCol w:w="8363"/>
      </w:tblGrid>
      <w:tr w:rsidR="004E2F61" w:rsidRPr="004E2F61" w:rsidTr="004E2F61">
        <w:trPr>
          <w:trHeight w:val="357"/>
        </w:trPr>
        <w:tc>
          <w:tcPr>
            <w:tcW w:w="985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</w:t>
            </w:r>
            <w:proofErr w:type="gramEnd"/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/п №</w:t>
            </w: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Вопросы обсуждаемые на заседаниях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 w:val="restart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1.</w:t>
            </w:r>
          </w:p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hideMark/>
          </w:tcPr>
          <w:p w:rsidR="004E2F61" w:rsidRPr="004E2F61" w:rsidRDefault="004E2F61" w:rsidP="00471570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Режим работы МОУ СОШ №1 на 201</w:t>
            </w:r>
            <w:r w:rsidR="0047157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-201</w:t>
            </w:r>
            <w:r w:rsidR="0047157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учебный год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71570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Обсуждение плана работы общешкольного Совета родителей на 201</w:t>
            </w:r>
            <w:r w:rsidR="0047157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-201</w:t>
            </w:r>
            <w:r w:rsidR="0047157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учебный год.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71570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Утверждение учебного плана на 201</w:t>
            </w:r>
            <w:r w:rsidR="0047157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-201</w:t>
            </w:r>
            <w:r w:rsidR="0047157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учебный год.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Утверждение списков на бесплатное питание на 1 полугодие.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Информирование родителей о пополнении учебного фонда 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Разное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 w:val="restart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Работа школы с учащимися группы риска и ОВЗ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Утверждение расписание новогодних праздников.</w:t>
            </w:r>
          </w:p>
        </w:tc>
      </w:tr>
      <w:tr w:rsidR="004E2F61" w:rsidRPr="004E2F61" w:rsidTr="004E2F61">
        <w:trPr>
          <w:trHeight w:val="505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71570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Подведение итогов новогодних конкурсов: «Символ года </w:t>
            </w:r>
            <w:proofErr w:type="gramStart"/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201</w:t>
            </w:r>
            <w:r w:rsidR="0047157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8</w:t>
            </w: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»  </w:t>
            </w:r>
            <w:proofErr w:type="gramEnd"/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Разное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Утверждение списков на бесплатное питание на 2 полугодие.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Разное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Организация туристического слёта для учащихся 5-8 </w:t>
            </w:r>
            <w:proofErr w:type="spellStart"/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Организация спортивного праздника для учащихся 1-4 </w:t>
            </w:r>
            <w:proofErr w:type="spellStart"/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4E2F61" w:rsidRPr="004E2F61" w:rsidTr="004E2F61">
        <w:trPr>
          <w:trHeight w:val="357"/>
        </w:trPr>
        <w:tc>
          <w:tcPr>
            <w:tcW w:w="985" w:type="dxa"/>
            <w:vMerge/>
            <w:hideMark/>
          </w:tcPr>
          <w:p w:rsidR="004E2F61" w:rsidRPr="004E2F61" w:rsidRDefault="004E2F61" w:rsidP="004E2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hideMark/>
          </w:tcPr>
          <w:p w:rsidR="004E2F61" w:rsidRPr="004E2F61" w:rsidRDefault="004E2F61" w:rsidP="004E2F61">
            <w:pPr>
              <w:tabs>
                <w:tab w:val="left" w:pos="309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Выбор  общественных</w:t>
            </w:r>
            <w:proofErr w:type="gramEnd"/>
            <w:r w:rsidRPr="004E2F6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наблюдателей для проведения ЕГЭ, ГИА.</w:t>
            </w:r>
          </w:p>
        </w:tc>
      </w:tr>
    </w:tbl>
    <w:p w:rsidR="004E2F61" w:rsidRDefault="004E2F6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работы социально-</w:t>
      </w:r>
      <w:proofErr w:type="gramStart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педагогической  службы</w:t>
      </w:r>
      <w:proofErr w:type="gramEnd"/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42F1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CE42F1">
        <w:rPr>
          <w:rFonts w:ascii="Times New Roman" w:eastAsia="Calibri" w:hAnsi="Times New Roman" w:cs="Times New Roman"/>
          <w:sz w:val="24"/>
          <w:szCs w:val="24"/>
        </w:rPr>
        <w:t xml:space="preserve"> формирование здоровых, гуманных отношений в социуме, помощь в создании атмосферы доброжелательности и взаимной заботы, социальная защита ребенка,</w:t>
      </w:r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42F1">
        <w:rPr>
          <w:rFonts w:ascii="Times New Roman" w:eastAsia="Calibri" w:hAnsi="Times New Roman" w:cs="Times New Roman"/>
          <w:sz w:val="24"/>
          <w:szCs w:val="24"/>
        </w:rPr>
        <w:t>оказание</w:t>
      </w:r>
      <w:proofErr w:type="gramEnd"/>
      <w:r w:rsidRPr="00CE42F1">
        <w:rPr>
          <w:rFonts w:ascii="Times New Roman" w:eastAsia="Calibri" w:hAnsi="Times New Roman" w:cs="Times New Roman"/>
          <w:sz w:val="24"/>
          <w:szCs w:val="24"/>
        </w:rPr>
        <w:t xml:space="preserve"> ему социальной помощи, умение организовать его реабилитацию и адаптацию в обществе.</w:t>
      </w:r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E42F1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CE42F1" w:rsidRPr="00CE42F1" w:rsidRDefault="00CE42F1" w:rsidP="00CE42F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42F1">
        <w:rPr>
          <w:rFonts w:ascii="Times New Roman" w:eastAsia="Calibri" w:hAnsi="Times New Roman" w:cs="Times New Roman"/>
          <w:sz w:val="24"/>
          <w:szCs w:val="24"/>
        </w:rPr>
        <w:t>Изучение  ребенка</w:t>
      </w:r>
      <w:proofErr w:type="gramEnd"/>
      <w:r w:rsidRPr="00CE42F1">
        <w:rPr>
          <w:rFonts w:ascii="Times New Roman" w:eastAsia="Calibri" w:hAnsi="Times New Roman" w:cs="Times New Roman"/>
          <w:sz w:val="24"/>
          <w:szCs w:val="24"/>
        </w:rPr>
        <w:t xml:space="preserve"> (отношение в семье, в школе, во дворе), выявление психологических, педагогических, правовых и других проблем ребенка и его семьи.</w:t>
      </w:r>
    </w:p>
    <w:p w:rsidR="00CE42F1" w:rsidRPr="00CE42F1" w:rsidRDefault="00CE42F1" w:rsidP="00CE42F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42F1">
        <w:rPr>
          <w:rFonts w:ascii="Times New Roman" w:eastAsia="Calibri" w:hAnsi="Times New Roman" w:cs="Times New Roman"/>
          <w:sz w:val="24"/>
          <w:szCs w:val="24"/>
        </w:rPr>
        <w:t>Помощь ребенку в устранении причин, негативно влияющих на его посещаемость и успеваемость, защита его прав.</w:t>
      </w:r>
    </w:p>
    <w:p w:rsidR="00CE42F1" w:rsidRPr="00CE42F1" w:rsidRDefault="00CE42F1" w:rsidP="00CE42F1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42F1">
        <w:rPr>
          <w:rFonts w:ascii="Times New Roman" w:eastAsia="Calibri" w:hAnsi="Times New Roman" w:cs="Times New Roman"/>
          <w:sz w:val="24"/>
          <w:szCs w:val="24"/>
        </w:rPr>
        <w:t>Анализ, обобщение и распространение положительного опыта.</w:t>
      </w:r>
    </w:p>
    <w:p w:rsidR="00CE42F1" w:rsidRPr="00131E0D" w:rsidRDefault="00CE42F1" w:rsidP="00131E0D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42F1">
        <w:rPr>
          <w:rFonts w:ascii="Times New Roman" w:eastAsia="Calibri" w:hAnsi="Times New Roman" w:cs="Times New Roman"/>
          <w:sz w:val="24"/>
          <w:szCs w:val="24"/>
        </w:rPr>
        <w:t xml:space="preserve">Направлять деятельность ребенка на самовоспитание, самообучение, самостоятельную организацию своей жизни, поступков, на приобретение знаний и умений, </w:t>
      </w:r>
      <w:proofErr w:type="gramStart"/>
      <w:r w:rsidRPr="00CE42F1">
        <w:rPr>
          <w:rFonts w:ascii="Times New Roman" w:eastAsia="Calibri" w:hAnsi="Times New Roman" w:cs="Times New Roman"/>
          <w:sz w:val="24"/>
          <w:szCs w:val="24"/>
        </w:rPr>
        <w:t>на  развитие</w:t>
      </w:r>
      <w:proofErr w:type="gramEnd"/>
      <w:r w:rsidRPr="00CE42F1">
        <w:rPr>
          <w:rFonts w:ascii="Times New Roman" w:eastAsia="Calibri" w:hAnsi="Times New Roman" w:cs="Times New Roman"/>
          <w:sz w:val="24"/>
          <w:szCs w:val="24"/>
        </w:rPr>
        <w:t xml:space="preserve"> способностей.</w:t>
      </w:r>
    </w:p>
    <w:p w:rsidR="00CE42F1" w:rsidRPr="00CE42F1" w:rsidRDefault="00CE42F1" w:rsidP="00CE4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CE42F1" w:rsidRPr="00CE42F1" w:rsidTr="00CE42F1">
        <w:trPr>
          <w:trHeight w:val="272"/>
        </w:trPr>
        <w:tc>
          <w:tcPr>
            <w:tcW w:w="1809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Направление</w:t>
            </w:r>
          </w:p>
        </w:tc>
        <w:tc>
          <w:tcPr>
            <w:tcW w:w="7655" w:type="dxa"/>
            <w:vAlign w:val="center"/>
          </w:tcPr>
          <w:p w:rsidR="00CE42F1" w:rsidRPr="00CE42F1" w:rsidRDefault="00CE42F1" w:rsidP="00CE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CE42F1" w:rsidRPr="00CE42F1" w:rsidTr="00CE42F1">
        <w:trPr>
          <w:trHeight w:val="367"/>
        </w:trPr>
        <w:tc>
          <w:tcPr>
            <w:tcW w:w="1809" w:type="dxa"/>
            <w:vMerge w:val="restart"/>
            <w:textDirection w:val="btLr"/>
          </w:tcPr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учащихся  3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-11  классов на тему: «Я и сигарета» </w:t>
            </w:r>
          </w:p>
        </w:tc>
      </w:tr>
      <w:tr w:rsidR="00CE42F1" w:rsidRPr="00CE42F1" w:rsidTr="00CE42F1">
        <w:trPr>
          <w:trHeight w:val="571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5-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11  классов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на тему : «Моё отношение к спиртному»</w:t>
            </w:r>
          </w:p>
        </w:tc>
      </w:tr>
      <w:tr w:rsidR="00CE42F1" w:rsidRPr="00CE42F1" w:rsidTr="00CE42F1">
        <w:trPr>
          <w:trHeight w:val="557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5-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11  классов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на тему : «Семь вопросов о твоем отношении к наркотикам»</w:t>
            </w:r>
          </w:p>
        </w:tc>
      </w:tr>
      <w:tr w:rsidR="00CE42F1" w:rsidRPr="00CE42F1" w:rsidTr="00CE42F1">
        <w:trPr>
          <w:trHeight w:val="339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для  учащихся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 состоящих на ВШК «Я и мои друзья» 1- 11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F1" w:rsidRPr="00CE42F1" w:rsidTr="00CE42F1">
        <w:trPr>
          <w:trHeight w:val="556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Анкета для учащихся состоящих на ВШК «Твое поведение в конфликтной ситуации» 1-11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F1" w:rsidRPr="00CE42F1" w:rsidTr="00CE42F1">
        <w:trPr>
          <w:trHeight w:val="280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жилищно-бытовых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условий  детей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на опеке</w:t>
            </w:r>
          </w:p>
        </w:tc>
      </w:tr>
      <w:tr w:rsidR="00CE42F1" w:rsidRPr="00CE42F1" w:rsidTr="00CE42F1">
        <w:trPr>
          <w:trHeight w:val="271"/>
        </w:trPr>
        <w:tc>
          <w:tcPr>
            <w:tcW w:w="1809" w:type="dxa"/>
            <w:vMerge w:val="restart"/>
            <w:textDirection w:val="btLr"/>
          </w:tcPr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в   классах о вреде курения 3-11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F1" w:rsidRPr="00CE42F1" w:rsidTr="00CE42F1">
        <w:trPr>
          <w:trHeight w:val="405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. часы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в 5;7;9;11 классах «Влияние алкоголя на организм человека»</w:t>
            </w:r>
          </w:p>
        </w:tc>
      </w:tr>
      <w:tr w:rsidR="00CE42F1" w:rsidRPr="00CE42F1" w:rsidTr="00CE42F1">
        <w:trPr>
          <w:trHeight w:val="567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Беседы в 7;9;11 классах по результатам анкетирования «Семь вопросов о твоем отношении к наркотикам»</w:t>
            </w:r>
          </w:p>
        </w:tc>
      </w:tr>
      <w:tr w:rsidR="00CE42F1" w:rsidRPr="00CE42F1" w:rsidTr="00CE42F1">
        <w:trPr>
          <w:trHeight w:val="567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Рейд за соблюдением ФЗ «Об охране здоровья граждан от воздействия окружающего табачного дыма и последствий потребления табака».</w:t>
            </w:r>
          </w:p>
        </w:tc>
      </w:tr>
      <w:tr w:rsidR="00CE42F1" w:rsidRPr="00CE42F1" w:rsidTr="00CE42F1">
        <w:trPr>
          <w:trHeight w:val="547"/>
        </w:trPr>
        <w:tc>
          <w:tcPr>
            <w:tcW w:w="1809" w:type="dxa"/>
            <w:vMerge w:val="restart"/>
            <w:textDirection w:val="btLr"/>
          </w:tcPr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беседы с родителями, ознакомление с результатами анкетирования </w:t>
            </w:r>
          </w:p>
        </w:tc>
      </w:tr>
      <w:tr w:rsidR="00CE42F1" w:rsidRPr="00CE42F1" w:rsidTr="00CE42F1">
        <w:trPr>
          <w:trHeight w:val="429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ребятами касающиеся учебы, свободного времяпрепровождения </w:t>
            </w:r>
          </w:p>
        </w:tc>
      </w:tr>
      <w:tr w:rsidR="00CE42F1" w:rsidRPr="00CE42F1" w:rsidTr="00CE42F1">
        <w:trPr>
          <w:trHeight w:val="547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консультаций, бесед для учащихся с сотрудниками ГДН МО МВД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России  «</w:t>
            </w:r>
            <w:proofErr w:type="spellStart"/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Бодайбинский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42F1" w:rsidRPr="00CE42F1" w:rsidTr="00CE42F1">
        <w:trPr>
          <w:trHeight w:val="591"/>
        </w:trPr>
        <w:tc>
          <w:tcPr>
            <w:tcW w:w="1809" w:type="dxa"/>
            <w:vMerge w:val="restart"/>
            <w:textDirection w:val="btLr"/>
          </w:tcPr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Профилактическое</w:t>
            </w: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жизни детей, состоящих на ВШК, проживающих в соц. опасных семьях, посещение семей по месту жительства</w:t>
            </w:r>
          </w:p>
        </w:tc>
      </w:tr>
      <w:tr w:rsidR="00CE42F1" w:rsidRPr="00CE42F1" w:rsidTr="00CE42F1">
        <w:trPr>
          <w:trHeight w:val="429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результатам анкетирования «Я и мои друзья»</w:t>
            </w:r>
          </w:p>
        </w:tc>
      </w:tr>
      <w:tr w:rsidR="00CE42F1" w:rsidRPr="00CE42F1" w:rsidTr="00CE42F1">
        <w:trPr>
          <w:trHeight w:val="549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Беседы с учащимися по результатам анкетирования «Твое поведение в конфликтной ситуации»</w:t>
            </w:r>
          </w:p>
        </w:tc>
      </w:tr>
      <w:tr w:rsidR="00CE42F1" w:rsidRPr="00CE42F1" w:rsidTr="00CE42F1">
        <w:trPr>
          <w:trHeight w:val="699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Посещение с детьми состоящими на контроле в ГДН; ПДН бесед и лекций организуемых работниками детской библиотеки</w:t>
            </w:r>
          </w:p>
        </w:tc>
      </w:tr>
      <w:tr w:rsidR="00CE42F1" w:rsidRPr="00CE42F1" w:rsidTr="00CE42F1">
        <w:trPr>
          <w:trHeight w:val="659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родительских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собраниях  с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 вопросом о соблюдения комендантского часа в Иркутской области</w:t>
            </w:r>
          </w:p>
        </w:tc>
      </w:tr>
      <w:tr w:rsidR="00CE42F1" w:rsidRPr="00CE42F1" w:rsidTr="00CE42F1">
        <w:trPr>
          <w:trHeight w:val="938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профилактических рейдов в проблемные семьи, учащимся состоящим на учете в ГДН, совместно с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сотрудниками  ГДН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 «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Бодайбинский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42F1" w:rsidRPr="00CE42F1" w:rsidTr="00CE42F1">
        <w:trPr>
          <w:trHeight w:val="731"/>
        </w:trPr>
        <w:tc>
          <w:tcPr>
            <w:tcW w:w="1809" w:type="dxa"/>
            <w:vMerge w:val="restart"/>
            <w:textDirection w:val="btLr"/>
          </w:tcPr>
          <w:p w:rsidR="00CE42F1" w:rsidRPr="00CE42F1" w:rsidRDefault="00CE42F1" w:rsidP="00CE42F1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Статистически-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аналетический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</w:p>
        </w:tc>
        <w:tc>
          <w:tcPr>
            <w:tcW w:w="7655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Корректировка  и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списков учащихся, состоящих на</w:t>
            </w:r>
          </w:p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ВШК, КДН, ОДН,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нарокопоста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</w:tr>
      <w:tr w:rsidR="00CE42F1" w:rsidRPr="00CE42F1" w:rsidTr="00CE42F1">
        <w:trPr>
          <w:trHeight w:val="282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успеваемости учащихся, состоящих на </w:t>
            </w:r>
            <w:proofErr w:type="spellStart"/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 контроле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F1" w:rsidRPr="00CE42F1" w:rsidTr="00CE42F1">
        <w:trPr>
          <w:trHeight w:val="569"/>
        </w:trPr>
        <w:tc>
          <w:tcPr>
            <w:tcW w:w="1809" w:type="dxa"/>
            <w:vMerge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ходатайств, информаций в учреждения города, КДН, ПДН.</w:t>
            </w:r>
          </w:p>
        </w:tc>
      </w:tr>
    </w:tbl>
    <w:p w:rsidR="00CE42F1" w:rsidRPr="00CE42F1" w:rsidRDefault="00CE42F1" w:rsidP="00CE4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2F1" w:rsidRPr="00CE42F1" w:rsidRDefault="00CE42F1" w:rsidP="00CE4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</w:t>
      </w:r>
      <w:proofErr w:type="gramStart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 методического</w:t>
      </w:r>
      <w:proofErr w:type="gramEnd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объединения классных руководителей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CE42F1">
        <w:rPr>
          <w:rFonts w:ascii="Times New Roman" w:eastAsia="+mn-ea" w:hAnsi="Times New Roman" w:cs="Times New Roman"/>
          <w:color w:val="8E0000"/>
          <w:kern w:val="24"/>
          <w:sz w:val="24"/>
          <w:szCs w:val="24"/>
          <w:lang w:eastAsia="ru-RU"/>
        </w:rPr>
        <w:t xml:space="preserve"> </w:t>
      </w: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профессиональную компетентность классных руководителей </w:t>
      </w:r>
      <w:proofErr w:type="gramStart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работе</w:t>
      </w:r>
      <w:proofErr w:type="gramEnd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учащимися, родителями, классным коллективом.</w:t>
      </w:r>
    </w:p>
    <w:p w:rsidR="00CE42F1" w:rsidRPr="00CE42F1" w:rsidRDefault="00CE42F1" w:rsidP="00CE42F1">
      <w:pPr>
        <w:spacing w:before="3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1)Организовать</w:t>
      </w:r>
      <w:proofErr w:type="gramEnd"/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информационно-методическую помощь классным руководителям. по вопросам психологии и педагогики  воспитательной работы.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Вовлекать классных руководителей в методическую, инновационную, опытно-педагогическую деятельность.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Создать информационно-педагогический банк собственных достижений, </w:t>
      </w:r>
      <w:proofErr w:type="gramStart"/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популяризировать  опыт</w:t>
      </w:r>
      <w:proofErr w:type="gramEnd"/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Развивать информационную культуру педагогов, </w:t>
      </w:r>
      <w:proofErr w:type="gramStart"/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 информационные</w:t>
      </w:r>
      <w:proofErr w:type="gramEnd"/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воспитательной работе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7229"/>
      </w:tblGrid>
      <w:tr w:rsidR="00CE42F1" w:rsidRPr="00CE42F1" w:rsidTr="00CE42F1">
        <w:trPr>
          <w:trHeight w:val="658"/>
        </w:trPr>
        <w:tc>
          <w:tcPr>
            <w:tcW w:w="534" w:type="dxa"/>
          </w:tcPr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</w:tcPr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7229" w:type="dxa"/>
          </w:tcPr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заседаний</w:t>
            </w:r>
          </w:p>
        </w:tc>
      </w:tr>
      <w:tr w:rsidR="00CE42F1" w:rsidRPr="00CE42F1" w:rsidTr="00CE42F1">
        <w:trPr>
          <w:trHeight w:val="814"/>
        </w:trPr>
        <w:tc>
          <w:tcPr>
            <w:tcW w:w="534" w:type="dxa"/>
          </w:tcPr>
          <w:p w:rsidR="00CE42F1" w:rsidRPr="00CE42F1" w:rsidRDefault="00CE42F1" w:rsidP="00CE42F1">
            <w:pPr>
              <w:numPr>
                <w:ilvl w:val="0"/>
                <w:numId w:val="14"/>
              </w:numPr>
              <w:spacing w:before="3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Сентябрь</w:t>
            </w:r>
          </w:p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CE42F1" w:rsidRPr="00CE42F1" w:rsidRDefault="00CE42F1" w:rsidP="00471570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работы за 201</w:t>
            </w:r>
            <w:r w:rsidR="0047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47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 Единые требования к ведению планов воспитательной работы.</w:t>
            </w:r>
          </w:p>
        </w:tc>
        <w:bookmarkStart w:id="0" w:name="_GoBack"/>
        <w:bookmarkEnd w:id="0"/>
      </w:tr>
      <w:tr w:rsidR="00CE42F1" w:rsidRPr="00CE42F1" w:rsidTr="00CE42F1">
        <w:trPr>
          <w:trHeight w:val="648"/>
        </w:trPr>
        <w:tc>
          <w:tcPr>
            <w:tcW w:w="534" w:type="dxa"/>
          </w:tcPr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Ноябрь</w:t>
            </w:r>
          </w:p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CE42F1" w:rsidRPr="00010EF5" w:rsidRDefault="004E2F6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F5">
              <w:rPr>
                <w:rFonts w:ascii="Times New Roman" w:hAnsi="Times New Roman" w:cs="Times New Roman"/>
                <w:spacing w:val="-1"/>
                <w:sz w:val="28"/>
                <w:szCs w:val="24"/>
              </w:rPr>
              <w:t xml:space="preserve"> </w:t>
            </w:r>
            <w:r w:rsidR="00010EF5" w:rsidRPr="00010EF5">
              <w:rPr>
                <w:rFonts w:ascii="Times New Roman" w:eastAsia="Calibri" w:hAnsi="Times New Roman" w:cs="Times New Roman"/>
                <w:spacing w:val="-1"/>
                <w:sz w:val="24"/>
                <w:lang w:eastAsia="en-US"/>
              </w:rPr>
              <w:t>Классный руководитель: современная модель воспитательной деятельности в условиях стандартизации образования</w:t>
            </w:r>
            <w:proofErr w:type="gramStart"/>
            <w:r w:rsidR="00010EF5" w:rsidRPr="00010EF5">
              <w:rPr>
                <w:rFonts w:ascii="Times New Roman" w:eastAsia="Calibri" w:hAnsi="Times New Roman" w:cs="Times New Roman"/>
                <w:spacing w:val="-1"/>
                <w:sz w:val="24"/>
                <w:lang w:eastAsia="en-US"/>
              </w:rPr>
              <w:t>».</w:t>
            </w:r>
            <w:r w:rsidR="00010EF5" w:rsidRPr="00010EF5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 </w:t>
            </w:r>
            <w:proofErr w:type="gramEnd"/>
            <w:r w:rsidR="00010EF5" w:rsidRPr="00010EF5">
              <w:rPr>
                <w:rFonts w:ascii="Times New Roman" w:hAnsi="Times New Roman" w:cs="Times New Roman"/>
              </w:rPr>
              <w:t xml:space="preserve">«Моделирование воспитательной системы класса в </w:t>
            </w:r>
            <w:r w:rsidR="00010EF5">
              <w:rPr>
                <w:rFonts w:ascii="Times New Roman" w:hAnsi="Times New Roman" w:cs="Times New Roman"/>
              </w:rPr>
              <w:t xml:space="preserve">соответствии с </w:t>
            </w:r>
            <w:proofErr w:type="gramStart"/>
            <w:r w:rsidR="00010EF5">
              <w:rPr>
                <w:rFonts w:ascii="Times New Roman" w:hAnsi="Times New Roman" w:cs="Times New Roman"/>
              </w:rPr>
              <w:t xml:space="preserve">требованиями </w:t>
            </w:r>
            <w:r w:rsidR="00010EF5" w:rsidRPr="00010EF5">
              <w:rPr>
                <w:rFonts w:ascii="Times New Roman" w:hAnsi="Times New Roman" w:cs="Times New Roman"/>
              </w:rPr>
              <w:t xml:space="preserve"> ФГОС</w:t>
            </w:r>
            <w:proofErr w:type="gramEnd"/>
            <w:r w:rsidR="00010EF5" w:rsidRPr="00010EF5">
              <w:rPr>
                <w:rFonts w:ascii="Times New Roman" w:hAnsi="Times New Roman" w:cs="Times New Roman"/>
              </w:rPr>
              <w:t xml:space="preserve">»  </w:t>
            </w:r>
          </w:p>
        </w:tc>
      </w:tr>
      <w:tr w:rsidR="00CE42F1" w:rsidRPr="00CE42F1" w:rsidTr="00CE42F1">
        <w:trPr>
          <w:trHeight w:val="358"/>
        </w:trPr>
        <w:tc>
          <w:tcPr>
            <w:tcW w:w="534" w:type="dxa"/>
          </w:tcPr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Февраль</w:t>
            </w:r>
          </w:p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CE42F1" w:rsidRPr="00010EF5" w:rsidRDefault="00010EF5" w:rsidP="00010EF5">
            <w:pPr>
              <w:tabs>
                <w:tab w:val="left" w:pos="74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0EF5">
              <w:rPr>
                <w:rFonts w:ascii="Times New Roman" w:hAnsi="Times New Roman" w:cs="Times New Roman"/>
              </w:rPr>
              <w:t>«Самообразование в системе средств совершенствования мастерства классных руководителей»</w:t>
            </w:r>
          </w:p>
        </w:tc>
      </w:tr>
      <w:tr w:rsidR="00CE42F1" w:rsidRPr="00CE42F1" w:rsidTr="00CE42F1">
        <w:trPr>
          <w:trHeight w:val="358"/>
        </w:trPr>
        <w:tc>
          <w:tcPr>
            <w:tcW w:w="534" w:type="dxa"/>
          </w:tcPr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апрель</w:t>
            </w:r>
            <w:proofErr w:type="gramEnd"/>
          </w:p>
          <w:p w:rsidR="00CE42F1" w:rsidRPr="00CE42F1" w:rsidRDefault="00CE42F1" w:rsidP="00CE42F1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951AAA" w:rsidRPr="00010EF5" w:rsidRDefault="00010EF5" w:rsidP="00951AAA">
            <w:pPr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EF5">
              <w:rPr>
                <w:rFonts w:ascii="Times New Roman" w:hAnsi="Times New Roman" w:cs="Times New Roman"/>
              </w:rPr>
              <w:t xml:space="preserve">«Управление воспитательным процессом на основе </w:t>
            </w:r>
            <w:proofErr w:type="gramStart"/>
            <w:r w:rsidRPr="00010EF5">
              <w:rPr>
                <w:rFonts w:ascii="Times New Roman" w:hAnsi="Times New Roman" w:cs="Times New Roman"/>
              </w:rPr>
              <w:t>диагностик »</w:t>
            </w:r>
            <w:proofErr w:type="gramEnd"/>
          </w:p>
          <w:p w:rsidR="00CE42F1" w:rsidRPr="00CE42F1" w:rsidRDefault="00CE42F1" w:rsidP="003C50B2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42F1" w:rsidRPr="00CE42F1" w:rsidRDefault="00CE42F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работы старших вожатых, педагогов школы, классных руководители и </w:t>
      </w:r>
      <w:proofErr w:type="gramStart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классных  коллективов</w:t>
      </w:r>
      <w:proofErr w:type="gramEnd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 </w:t>
      </w: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</w:t>
      </w:r>
      <w:proofErr w:type="gramEnd"/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развитии  </w:t>
      </w:r>
      <w:r w:rsidRPr="00CE4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самосовершенствования, самореализации, саморазвитии  учащихся.</w:t>
      </w:r>
    </w:p>
    <w:p w:rsidR="00CE42F1" w:rsidRPr="00CE42F1" w:rsidRDefault="00CE42F1" w:rsidP="00CE42F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E42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201</w:t>
      </w:r>
      <w:r w:rsidR="00F40AF9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CE42F1">
        <w:rPr>
          <w:rFonts w:ascii="Times New Roman" w:eastAsia="Calibri" w:hAnsi="Times New Roman" w:cs="Times New Roman"/>
          <w:b/>
          <w:bCs/>
          <w:sz w:val="24"/>
          <w:szCs w:val="24"/>
        </w:rPr>
        <w:t>-201</w:t>
      </w:r>
      <w:r w:rsidR="00F40AF9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CE42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учебном году воспитательная работа реализуется через подпрограммы: </w:t>
      </w:r>
      <w:r w:rsidRPr="00CE42F1">
        <w:rPr>
          <w:rFonts w:ascii="Times New Roman" w:eastAsia="Century Schoolbook" w:hAnsi="Times New Roman" w:cs="Times New Roman"/>
          <w:sz w:val="24"/>
          <w:szCs w:val="24"/>
        </w:rPr>
        <w:t xml:space="preserve">«Мы – многонациональный народ», «Здоровье», «Профориентация».   </w:t>
      </w:r>
      <w:r w:rsidRPr="00CE42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Определены основные направления организации воспитания и социализации учащихся школы: </w:t>
      </w:r>
    </w:p>
    <w:p w:rsidR="00CE42F1" w:rsidRPr="00CE42F1" w:rsidRDefault="00CE42F1" w:rsidP="00CE42F1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42F1" w:rsidRPr="00CE42F1" w:rsidRDefault="00CE42F1" w:rsidP="00CE42F1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3"/>
        <w:tblW w:w="9367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203"/>
        <w:gridCol w:w="2378"/>
      </w:tblGrid>
      <w:tr w:rsidR="00CE42F1" w:rsidRPr="00CE42F1" w:rsidTr="00CE42F1">
        <w:trPr>
          <w:trHeight w:val="1000"/>
        </w:trPr>
        <w:tc>
          <w:tcPr>
            <w:tcW w:w="2376" w:type="dxa"/>
          </w:tcPr>
          <w:p w:rsidR="00CE42F1" w:rsidRPr="00CE42F1" w:rsidRDefault="00CE42F1" w:rsidP="00CE42F1">
            <w:pPr>
              <w:ind w:right="2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2410" w:type="dxa"/>
          </w:tcPr>
          <w:p w:rsidR="00CE42F1" w:rsidRPr="00CE42F1" w:rsidRDefault="00CE42F1" w:rsidP="00CE42F1">
            <w:pPr>
              <w:spacing w:line="276" w:lineRule="auto"/>
              <w:ind w:right="2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2203" w:type="dxa"/>
          </w:tcPr>
          <w:p w:rsidR="00CE42F1" w:rsidRPr="00CE42F1" w:rsidRDefault="00CE42F1" w:rsidP="00CE42F1">
            <w:pPr>
              <w:spacing w:line="276" w:lineRule="auto"/>
              <w:ind w:right="2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Направления социализации</w:t>
            </w:r>
          </w:p>
        </w:tc>
        <w:tc>
          <w:tcPr>
            <w:tcW w:w="2378" w:type="dxa"/>
          </w:tcPr>
          <w:p w:rsidR="00CE42F1" w:rsidRPr="00CE42F1" w:rsidRDefault="00CE42F1" w:rsidP="00CE42F1">
            <w:pPr>
              <w:spacing w:line="276" w:lineRule="auto"/>
              <w:ind w:right="2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Ключевые ценности</w:t>
            </w:r>
          </w:p>
        </w:tc>
      </w:tr>
      <w:tr w:rsidR="00CE42F1" w:rsidRPr="00CE42F1" w:rsidTr="00CE42F1">
        <w:trPr>
          <w:trHeight w:val="1348"/>
        </w:trPr>
        <w:tc>
          <w:tcPr>
            <w:tcW w:w="2376" w:type="dxa"/>
            <w:vMerge w:val="restart"/>
          </w:tcPr>
          <w:p w:rsidR="00CE42F1" w:rsidRPr="00CE42F1" w:rsidRDefault="00CE42F1" w:rsidP="00CE42F1">
            <w:pPr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Подпрограмма</w:t>
            </w:r>
          </w:p>
          <w:p w:rsidR="00CE42F1" w:rsidRPr="00CE42F1" w:rsidRDefault="00CE42F1" w:rsidP="00CE42F1">
            <w:pPr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«Мы – многонациональный народ»</w:t>
            </w:r>
          </w:p>
        </w:tc>
        <w:tc>
          <w:tcPr>
            <w:tcW w:w="2410" w:type="dxa"/>
          </w:tcPr>
          <w:p w:rsidR="00CE42F1" w:rsidRPr="00CE42F1" w:rsidRDefault="00CE42F1" w:rsidP="00CE42F1">
            <w:pPr>
              <w:tabs>
                <w:tab w:val="left" w:pos="548"/>
              </w:tabs>
              <w:spacing w:line="276" w:lineRule="auto"/>
              <w:ind w:right="20"/>
              <w:rPr>
                <w:rFonts w:ascii="Times New Roman" w:eastAsia="Century Schoolbook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bCs/>
                <w:sz w:val="24"/>
                <w:szCs w:val="24"/>
              </w:rPr>
              <w:t>Нравственно - духовное:</w:t>
            </w:r>
          </w:p>
          <w:p w:rsidR="00CE42F1" w:rsidRPr="00CE42F1" w:rsidRDefault="00CE42F1" w:rsidP="00CE42F1">
            <w:pPr>
              <w:spacing w:line="276" w:lineRule="auto"/>
              <w:ind w:right="2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Добрые чувства, мысли и поступки</w:t>
            </w:r>
          </w:p>
        </w:tc>
        <w:tc>
          <w:tcPr>
            <w:tcW w:w="2378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Социальная солидарность</w:t>
            </w:r>
          </w:p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Семья</w:t>
            </w:r>
          </w:p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Природа</w:t>
            </w:r>
          </w:p>
        </w:tc>
      </w:tr>
      <w:tr w:rsidR="00CE42F1" w:rsidRPr="00CE42F1" w:rsidTr="00CE42F1">
        <w:trPr>
          <w:trHeight w:val="955"/>
        </w:trPr>
        <w:tc>
          <w:tcPr>
            <w:tcW w:w="2376" w:type="dxa"/>
            <w:vMerge/>
          </w:tcPr>
          <w:p w:rsidR="00CE42F1" w:rsidRPr="00CE42F1" w:rsidRDefault="00CE42F1" w:rsidP="00CE42F1">
            <w:pPr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2F1" w:rsidRPr="00CE42F1" w:rsidRDefault="00CE42F1" w:rsidP="00CE42F1">
            <w:pPr>
              <w:tabs>
                <w:tab w:val="left" w:pos="559"/>
              </w:tabs>
              <w:spacing w:line="276" w:lineRule="auto"/>
              <w:rPr>
                <w:rFonts w:ascii="Times New Roman" w:eastAsia="Century Schoolbook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bCs/>
                <w:sz w:val="24"/>
                <w:szCs w:val="24"/>
              </w:rPr>
              <w:t>Гражданско-патриотическое:</w:t>
            </w:r>
          </w:p>
          <w:p w:rsidR="00CE42F1" w:rsidRPr="00CE42F1" w:rsidRDefault="00CE42F1" w:rsidP="00CE42F1">
            <w:pPr>
              <w:spacing w:line="276" w:lineRule="auto"/>
              <w:ind w:right="20"/>
              <w:contextualSpacing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Страна граждан</w:t>
            </w:r>
          </w:p>
        </w:tc>
        <w:tc>
          <w:tcPr>
            <w:tcW w:w="2378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Патриотизм</w:t>
            </w:r>
          </w:p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Гражданственность</w:t>
            </w:r>
          </w:p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Человечество</w:t>
            </w:r>
          </w:p>
        </w:tc>
      </w:tr>
      <w:tr w:rsidR="00CE42F1" w:rsidRPr="00CE42F1" w:rsidTr="00CE42F1">
        <w:trPr>
          <w:trHeight w:val="955"/>
        </w:trPr>
        <w:tc>
          <w:tcPr>
            <w:tcW w:w="2376" w:type="dxa"/>
            <w:vMerge/>
          </w:tcPr>
          <w:p w:rsidR="00CE42F1" w:rsidRPr="00CE42F1" w:rsidRDefault="00CE42F1" w:rsidP="00CE42F1">
            <w:pPr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Интеллектуальное воспитание:</w:t>
            </w:r>
          </w:p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Труд для себя и для других</w:t>
            </w:r>
          </w:p>
        </w:tc>
        <w:tc>
          <w:tcPr>
            <w:tcW w:w="2378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Наука</w:t>
            </w:r>
          </w:p>
        </w:tc>
      </w:tr>
      <w:tr w:rsidR="00CE42F1" w:rsidRPr="00CE42F1" w:rsidTr="00CE42F1">
        <w:trPr>
          <w:trHeight w:val="652"/>
        </w:trPr>
        <w:tc>
          <w:tcPr>
            <w:tcW w:w="2376" w:type="dxa"/>
          </w:tcPr>
          <w:p w:rsidR="00CE42F1" w:rsidRPr="00CE42F1" w:rsidRDefault="00CE42F1" w:rsidP="00CE42F1">
            <w:pPr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Подпрограмма «Здоровье»</w:t>
            </w:r>
          </w:p>
        </w:tc>
        <w:tc>
          <w:tcPr>
            <w:tcW w:w="2410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proofErr w:type="spellStart"/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воспитание</w:t>
            </w:r>
          </w:p>
        </w:tc>
        <w:tc>
          <w:tcPr>
            <w:tcW w:w="2203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Здоровье тела и духа</w:t>
            </w:r>
          </w:p>
        </w:tc>
        <w:tc>
          <w:tcPr>
            <w:tcW w:w="2378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Здоровье</w:t>
            </w:r>
          </w:p>
        </w:tc>
      </w:tr>
      <w:tr w:rsidR="00CE42F1" w:rsidRPr="00CE42F1" w:rsidTr="00CE42F1">
        <w:trPr>
          <w:trHeight w:val="1015"/>
        </w:trPr>
        <w:tc>
          <w:tcPr>
            <w:tcW w:w="2376" w:type="dxa"/>
          </w:tcPr>
          <w:p w:rsidR="00CE42F1" w:rsidRPr="00CE42F1" w:rsidRDefault="00CE42F1" w:rsidP="00CE42F1">
            <w:pPr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Подпрограмма «Профориентация»</w:t>
            </w:r>
          </w:p>
        </w:tc>
        <w:tc>
          <w:tcPr>
            <w:tcW w:w="2410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Трудовое воспитание</w:t>
            </w:r>
          </w:p>
          <w:p w:rsidR="00CE42F1" w:rsidRPr="00CE42F1" w:rsidRDefault="00CE42F1" w:rsidP="00CE42F1">
            <w:pPr>
              <w:spacing w:line="276" w:lineRule="auto"/>
              <w:ind w:right="2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E42F1" w:rsidRPr="00CE42F1" w:rsidRDefault="00CE42F1" w:rsidP="00CE42F1">
            <w:pPr>
              <w:spacing w:line="276" w:lineRule="auto"/>
              <w:ind w:right="20"/>
              <w:jc w:val="center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Труд для себя и для других</w:t>
            </w:r>
          </w:p>
        </w:tc>
        <w:tc>
          <w:tcPr>
            <w:tcW w:w="2378" w:type="dxa"/>
          </w:tcPr>
          <w:p w:rsidR="00CE42F1" w:rsidRPr="00CE42F1" w:rsidRDefault="00CE42F1" w:rsidP="00CE42F1">
            <w:pPr>
              <w:spacing w:line="276" w:lineRule="auto"/>
              <w:ind w:right="20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entury Schoolbook" w:hAnsi="Times New Roman" w:cs="Times New Roman"/>
                <w:sz w:val="24"/>
                <w:szCs w:val="24"/>
              </w:rPr>
              <w:t>Труд и творчество</w:t>
            </w:r>
          </w:p>
        </w:tc>
      </w:tr>
    </w:tbl>
    <w:p w:rsidR="00CE42F1" w:rsidRPr="00CE42F1" w:rsidRDefault="00CE42F1" w:rsidP="00CE42F1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42F1" w:rsidRPr="00CE42F1" w:rsidRDefault="00CE42F1" w:rsidP="00CE42F1">
      <w:pPr>
        <w:tabs>
          <w:tab w:val="left" w:pos="19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72C7" w:rsidRPr="00EB52F2" w:rsidRDefault="004872C7" w:rsidP="006A6300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EB52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4872C7" w:rsidRPr="00EB52F2" w:rsidRDefault="004872C7" w:rsidP="00CE42F1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4872C7" w:rsidRPr="00EB52F2" w:rsidRDefault="004872C7" w:rsidP="00CE42F1">
      <w:pPr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:rsidR="005E3BC8" w:rsidRDefault="004872C7" w:rsidP="00487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Воспитательная </w:t>
      </w:r>
      <w:r w:rsidR="00131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система</w:t>
      </w:r>
      <w:proofErr w:type="gramEnd"/>
      <w:r w:rsidR="00131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школы содержит разнообразные  формы</w:t>
      </w:r>
      <w:r w:rsidR="005E3B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 с одаренными детьми через </w:t>
      </w:r>
      <w:r w:rsidR="005E3BC8" w:rsidRPr="004872C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урочную и внеурочную</w:t>
      </w:r>
      <w:r w:rsidR="005E3B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деятельность:</w:t>
      </w:r>
    </w:p>
    <w:p w:rsidR="005E3BC8" w:rsidRPr="00EB52F2" w:rsidRDefault="005E3BC8" w:rsidP="005E3B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творческие</w:t>
      </w:r>
      <w:proofErr w:type="gramEnd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мастерские;</w:t>
      </w:r>
    </w:p>
    <w:p w:rsidR="005E3BC8" w:rsidRPr="00EB52F2" w:rsidRDefault="005E3BC8" w:rsidP="005E3B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E3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проектные</w:t>
      </w:r>
      <w:proofErr w:type="gramEnd"/>
      <w:r w:rsidRPr="005E3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недели в </w:t>
      </w:r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параллеля</w:t>
      </w:r>
      <w:r w:rsidRPr="005E3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х; </w:t>
      </w:r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E3B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E3BC8" w:rsidRPr="00EB52F2" w:rsidRDefault="005E3BC8" w:rsidP="005E3B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факультативы</w:t>
      </w:r>
      <w:proofErr w:type="gramEnd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E3BC8" w:rsidRPr="00EB52F2" w:rsidRDefault="005E3BC8" w:rsidP="005E3B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кружки</w:t>
      </w:r>
      <w:proofErr w:type="gramEnd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интересам;</w:t>
      </w:r>
    </w:p>
    <w:p w:rsidR="005E3BC8" w:rsidRPr="00EB52F2" w:rsidRDefault="005E3BC8" w:rsidP="005E3B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занятия</w:t>
      </w:r>
      <w:proofErr w:type="gramEnd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исследовательской деятельностью;</w:t>
      </w:r>
    </w:p>
    <w:p w:rsidR="005E3BC8" w:rsidRPr="00EB52F2" w:rsidRDefault="005E3BC8" w:rsidP="005E3B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</w:t>
      </w:r>
      <w:proofErr w:type="gramEnd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E3BC8" w:rsidRPr="00EB52F2" w:rsidRDefault="005E3BC8" w:rsidP="005E3B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интеллектуальный</w:t>
      </w:r>
      <w:proofErr w:type="gramEnd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марафон;</w:t>
      </w:r>
    </w:p>
    <w:p w:rsidR="005E3BC8" w:rsidRPr="00EB52F2" w:rsidRDefault="005E3BC8" w:rsidP="005E3B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</w:t>
      </w:r>
      <w:proofErr w:type="gramEnd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-практические конференции;</w:t>
      </w:r>
    </w:p>
    <w:p w:rsidR="005E3BC8" w:rsidRPr="005E3BC8" w:rsidRDefault="005E3BC8" w:rsidP="005E3BC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</w:t>
      </w:r>
      <w:proofErr w:type="gramEnd"/>
      <w:r w:rsidRPr="00EB52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олимпиадах;</w:t>
      </w:r>
    </w:p>
    <w:p w:rsidR="005E3BC8" w:rsidRDefault="005E3BC8" w:rsidP="00487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872C7" w:rsidRDefault="004872C7" w:rsidP="00487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E3BC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A6300" w:rsidRPr="00EB52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Для развития и поддержки талантливых и одаренных детей </w:t>
      </w:r>
      <w:r w:rsidR="005E3BC8" w:rsidRPr="00EB52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урочной деятельности</w:t>
      </w:r>
      <w:r w:rsidR="006A6300" w:rsidRPr="00EB52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 тесном взаимодействии работает весь педагогический коллектив </w:t>
      </w:r>
      <w:r w:rsidR="005E3BC8" w:rsidRPr="00EB52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школы,</w:t>
      </w:r>
      <w:r w:rsidR="006A6300" w:rsidRPr="00EB52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 внеурочной </w:t>
      </w:r>
      <w:r w:rsidR="005E3BC8" w:rsidRPr="00EB52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деятельности классные</w:t>
      </w:r>
      <w:r w:rsidR="00EB52F2" w:rsidRPr="00EB52F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руководител</w:t>
      </w:r>
      <w:r w:rsidR="005E3BC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и, педагоги дополнительного образования.  </w:t>
      </w:r>
      <w:r w:rsidR="00EB52F2"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Данные </w:t>
      </w:r>
      <w:r w:rsidR="005E3BC8"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условия </w:t>
      </w:r>
      <w:r w:rsidR="005E3BC8" w:rsidRPr="00487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позволяют </w:t>
      </w:r>
      <w:r w:rsidR="005E3BC8"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5E3BC8" w:rsidRPr="00487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дальнейшем</w:t>
      </w:r>
      <w:r w:rsidR="00EB52F2"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31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успешной </w:t>
      </w:r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 для выполнения ими различного рода проектной деятельности, творческих заданий</w:t>
      </w:r>
      <w:r w:rsidR="00EB52F2"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которые входят в содержание воспитательной работы</w:t>
      </w:r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1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абот</w:t>
      </w:r>
      <w:r w:rsidR="006A6300"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одаренными детьми </w:t>
      </w:r>
      <w:r w:rsidR="006A6300"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A6300" w:rsidRPr="00EB52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опирается на </w:t>
      </w:r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следующие принципы педагогической деятельности:</w:t>
      </w:r>
    </w:p>
    <w:p w:rsidR="00131E0D" w:rsidRPr="004872C7" w:rsidRDefault="00131E0D" w:rsidP="00487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2C7" w:rsidRPr="004872C7" w:rsidRDefault="004872C7" w:rsidP="004872C7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максимального разнообразия предоставленных возможностей для развития личности;</w:t>
      </w:r>
    </w:p>
    <w:p w:rsidR="004872C7" w:rsidRPr="004872C7" w:rsidRDefault="004872C7" w:rsidP="004872C7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возрастания роли внеурочной деятельности;</w:t>
      </w:r>
    </w:p>
    <w:p w:rsidR="004872C7" w:rsidRPr="004872C7" w:rsidRDefault="004872C7" w:rsidP="004872C7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индивидуализации и дифференциации обучения;</w:t>
      </w:r>
    </w:p>
    <w:p w:rsidR="004872C7" w:rsidRPr="004872C7" w:rsidRDefault="004872C7" w:rsidP="004872C7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 для совместной работы учащихся при минимальном участии учителя;</w:t>
      </w:r>
    </w:p>
    <w:p w:rsidR="004872C7" w:rsidRPr="004872C7" w:rsidRDefault="004872C7" w:rsidP="004872C7">
      <w:pPr>
        <w:numPr>
          <w:ilvl w:val="0"/>
          <w:numId w:val="3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48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свободы выбора учащимися помощи, наставничества.</w:t>
      </w:r>
    </w:p>
    <w:p w:rsidR="00EB52F2" w:rsidRPr="005E3BC8" w:rsidRDefault="00EB52F2" w:rsidP="00487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52F2" w:rsidRPr="005E3BC8" w:rsidRDefault="005E3BC8" w:rsidP="005E3BC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E3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все перечисленные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условия </w:t>
      </w:r>
      <w:r w:rsidRPr="005E3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5E3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полной мере находят отражение в основополагающих идеях новых федеральных </w:t>
      </w:r>
      <w:r w:rsidR="00131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государственных </w:t>
      </w:r>
      <w:r w:rsidRPr="005E3B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стандартов.</w:t>
      </w:r>
    </w:p>
    <w:p w:rsidR="004872C7" w:rsidRDefault="004872C7" w:rsidP="00CE4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42F1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</w:t>
      </w:r>
      <w:proofErr w:type="gramStart"/>
      <w:r w:rsidRPr="00CE42F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CE42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нравственно</w:t>
      </w:r>
      <w:proofErr w:type="gramEnd"/>
      <w:r w:rsidRPr="00CE42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-духовному  </w:t>
      </w:r>
      <w:r w:rsidRPr="00CE42F1">
        <w:rPr>
          <w:rFonts w:ascii="Times New Roman" w:eastAsia="Calibri" w:hAnsi="Times New Roman" w:cs="Times New Roman"/>
          <w:b/>
          <w:sz w:val="24"/>
          <w:szCs w:val="24"/>
        </w:rPr>
        <w:t>направлению:</w:t>
      </w:r>
    </w:p>
    <w:p w:rsidR="00CE42F1" w:rsidRPr="00CE42F1" w:rsidRDefault="00CE42F1" w:rsidP="00CE4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tabs>
          <w:tab w:val="left" w:pos="548"/>
        </w:tabs>
        <w:spacing w:after="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E42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высоконравственного, ответственного, творческого, инициативного, компетентного гражданина России.</w:t>
      </w:r>
    </w:p>
    <w:p w:rsidR="00CE42F1" w:rsidRPr="00CE42F1" w:rsidRDefault="00CE42F1" w:rsidP="00CE42F1">
      <w:pPr>
        <w:tabs>
          <w:tab w:val="left" w:pos="548"/>
        </w:tabs>
        <w:spacing w:after="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836"/>
        <w:gridCol w:w="3601"/>
        <w:gridCol w:w="2668"/>
      </w:tblGrid>
      <w:tr w:rsidR="00CE42F1" w:rsidRPr="00CE42F1" w:rsidTr="00DE44B6">
        <w:trPr>
          <w:trHeight w:val="145"/>
        </w:trPr>
        <w:tc>
          <w:tcPr>
            <w:tcW w:w="1240" w:type="dxa"/>
          </w:tcPr>
          <w:p w:rsidR="00CE42F1" w:rsidRPr="00CE42F1" w:rsidRDefault="00CE42F1" w:rsidP="00C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6" w:type="dxa"/>
          </w:tcPr>
          <w:p w:rsidR="00CE42F1" w:rsidRPr="00CE42F1" w:rsidRDefault="00CE42F1" w:rsidP="00C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01" w:type="dxa"/>
          </w:tcPr>
          <w:p w:rsidR="00CE42F1" w:rsidRPr="00CE42F1" w:rsidRDefault="00CE42F1" w:rsidP="00C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68" w:type="dxa"/>
          </w:tcPr>
          <w:p w:rsidR="00CE42F1" w:rsidRPr="00CE42F1" w:rsidRDefault="00CE42F1" w:rsidP="00C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E42F1" w:rsidRPr="00CE42F1" w:rsidTr="00DE44B6">
        <w:trPr>
          <w:trHeight w:val="145"/>
        </w:trPr>
        <w:tc>
          <w:tcPr>
            <w:tcW w:w="1240" w:type="dxa"/>
          </w:tcPr>
          <w:p w:rsidR="00CE42F1" w:rsidRPr="00CE42F1" w:rsidRDefault="00CE42F1" w:rsidP="00CE42F1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CE42F1" w:rsidRPr="00CE42F1" w:rsidRDefault="00CE42F1" w:rsidP="00CE4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Сентябрь,май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1" w:type="dxa"/>
          </w:tcPr>
          <w:p w:rsidR="00CE42F1" w:rsidRPr="00CE42F1" w:rsidRDefault="00CE42F1" w:rsidP="00DE44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DE44B6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Безопасноть</w:t>
            </w:r>
            <w:proofErr w:type="spellEnd"/>
            <w:proofErr w:type="gramEnd"/>
            <w:r w:rsidR="00DE44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дорогах</w:t>
            </w: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8" w:type="dxa"/>
          </w:tcPr>
          <w:p w:rsidR="00CE42F1" w:rsidRPr="00CE42F1" w:rsidRDefault="00CE42F1" w:rsidP="00CE42F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ст.вожатый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, ШП</w:t>
            </w:r>
          </w:p>
        </w:tc>
      </w:tr>
      <w:tr w:rsidR="00CE42F1" w:rsidRPr="00CE42F1" w:rsidTr="00DE44B6">
        <w:trPr>
          <w:trHeight w:val="145"/>
        </w:trPr>
        <w:tc>
          <w:tcPr>
            <w:tcW w:w="1240" w:type="dxa"/>
          </w:tcPr>
          <w:p w:rsidR="00CE42F1" w:rsidRPr="00CE42F1" w:rsidRDefault="00CE42F1" w:rsidP="00CE42F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0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нашей  школы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: беседы, встречи, экскурсии</w:t>
            </w:r>
          </w:p>
        </w:tc>
        <w:tc>
          <w:tcPr>
            <w:tcW w:w="2668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CE42F1" w:rsidRPr="00CE42F1" w:rsidTr="00DE44B6">
        <w:trPr>
          <w:trHeight w:val="145"/>
        </w:trPr>
        <w:tc>
          <w:tcPr>
            <w:tcW w:w="1240" w:type="dxa"/>
          </w:tcPr>
          <w:p w:rsidR="00CE42F1" w:rsidRPr="00CE42F1" w:rsidRDefault="00CE42F1" w:rsidP="00CE42F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E42F1">
              <w:rPr>
                <w:rFonts w:ascii="Times New Roman" w:eastAsia="Times New Roman" w:hAnsi="Times New Roman" w:cs="Times New Roman"/>
                <w:lang w:eastAsia="ru-RU"/>
              </w:rPr>
              <w:t>Выставки  ко</w:t>
            </w:r>
            <w:proofErr w:type="gramEnd"/>
            <w:r w:rsidRPr="00CE42F1">
              <w:rPr>
                <w:rFonts w:ascii="Times New Roman" w:eastAsia="Times New Roman" w:hAnsi="Times New Roman" w:cs="Times New Roman"/>
                <w:lang w:eastAsia="ru-RU"/>
              </w:rPr>
              <w:t xml:space="preserve">  Дню  рождения  школы ( открытки, рисунки )</w:t>
            </w:r>
          </w:p>
        </w:tc>
        <w:tc>
          <w:tcPr>
            <w:tcW w:w="2668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Ст. вожатые, классные руководители.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«Краски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бодайбинской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осени»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3601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Акция« </w:t>
            </w: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Золотое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сердце учителя»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ст.вожатый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, ШП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 осени 1, 2 классы.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Классные руководители 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Акция «Каждой пичужке – наша кормушка»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ст. вожатые,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  <w:proofErr w:type="gramEnd"/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Неделя, посвященная Дню Матери. Конкурс стихов, сочинений, рисунков. Классные часы. 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учителя литературы и ИЗО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Зам </w:t>
            </w:r>
            <w:proofErr w:type="spellStart"/>
            <w:r w:rsidRPr="00CE4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ВР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ярмарка «Новогодний переполох»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Зам </w:t>
            </w:r>
            <w:proofErr w:type="spellStart"/>
            <w:r w:rsidRPr="00CE4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ВР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живем, что бы оставить след…» -  час общения 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февраля,  8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марта,</w:t>
            </w:r>
          </w:p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Встреча с ветеранами ВОВ </w:t>
            </w:r>
          </w:p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ветерану»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ст.вожатый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, ШП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Руководитель хора, организаторы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марше парков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Зам.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ст. вожатые учитель биологии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неделя</w:t>
            </w:r>
          </w:p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января</w:t>
            </w:r>
            <w:proofErr w:type="gramEnd"/>
          </w:p>
        </w:tc>
        <w:tc>
          <w:tcPr>
            <w:tcW w:w="3601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плакатов пропагандирующих здоровый образ жизни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школы, ШП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Апрель, май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«Мы за чистый город»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ст. вожатые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«Цвети мой город» 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руководители профильного лагеря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посвященные   Победе в ВОВ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601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«Нет травяным палам»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ст. вожатые</w:t>
            </w:r>
          </w:p>
        </w:tc>
      </w:tr>
      <w:tr w:rsidR="002707E1" w:rsidRPr="00CE42F1" w:rsidTr="00DE44B6">
        <w:trPr>
          <w:trHeight w:val="145"/>
        </w:trPr>
        <w:tc>
          <w:tcPr>
            <w:tcW w:w="1240" w:type="dxa"/>
          </w:tcPr>
          <w:p w:rsidR="002707E1" w:rsidRPr="00CE42F1" w:rsidRDefault="002707E1" w:rsidP="002707E1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601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Международных акциях</w:t>
            </w:r>
          </w:p>
        </w:tc>
        <w:tc>
          <w:tcPr>
            <w:tcW w:w="2668" w:type="dxa"/>
          </w:tcPr>
          <w:p w:rsidR="002707E1" w:rsidRPr="00CE42F1" w:rsidRDefault="002707E1" w:rsidP="002707E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ст. вожатые учитель биологии</w:t>
            </w:r>
          </w:p>
        </w:tc>
      </w:tr>
    </w:tbl>
    <w:p w:rsidR="00CE42F1" w:rsidRPr="00CE42F1" w:rsidRDefault="00CE42F1" w:rsidP="00CE42F1">
      <w:pPr>
        <w:tabs>
          <w:tab w:val="left" w:pos="548"/>
        </w:tabs>
        <w:spacing w:after="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27" w:rsidRPr="00CE42F1" w:rsidRDefault="00895E27" w:rsidP="00CE42F1">
      <w:pPr>
        <w:tabs>
          <w:tab w:val="left" w:pos="548"/>
        </w:tabs>
        <w:spacing w:after="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2F1" w:rsidRPr="00CE42F1" w:rsidRDefault="00CE42F1" w:rsidP="00CE42F1">
      <w:pPr>
        <w:tabs>
          <w:tab w:val="left" w:pos="55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2F1" w:rsidRPr="00CE42F1" w:rsidRDefault="00CE42F1" w:rsidP="00CE42F1">
      <w:pPr>
        <w:tabs>
          <w:tab w:val="left" w:pos="559"/>
        </w:tabs>
        <w:spacing w:after="0" w:line="276" w:lineRule="auto"/>
        <w:jc w:val="both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</w:pPr>
      <w:r w:rsidRPr="00CE42F1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</w:t>
      </w:r>
      <w:proofErr w:type="gramStart"/>
      <w:r w:rsidRPr="00CE42F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CE42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42F1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  <w:t>Гражданско</w:t>
      </w:r>
      <w:proofErr w:type="gramEnd"/>
      <w:r w:rsidRPr="00CE42F1"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  <w:t xml:space="preserve">-патриотическому направлению:  </w:t>
      </w:r>
    </w:p>
    <w:p w:rsidR="00CE42F1" w:rsidRPr="00CE42F1" w:rsidRDefault="00CE42F1" w:rsidP="00CE42F1">
      <w:pPr>
        <w:tabs>
          <w:tab w:val="left" w:pos="559"/>
        </w:tabs>
        <w:spacing w:after="0" w:line="276" w:lineRule="auto"/>
        <w:jc w:val="both"/>
        <w:rPr>
          <w:rFonts w:ascii="Times New Roman" w:eastAsia="Century Schoolbook" w:hAnsi="Times New Roman" w:cs="Times New Roman"/>
          <w:b/>
          <w:bCs/>
          <w:color w:val="000000"/>
          <w:sz w:val="24"/>
          <w:szCs w:val="24"/>
        </w:rPr>
      </w:pPr>
    </w:p>
    <w:p w:rsidR="00CE42F1" w:rsidRPr="00CE42F1" w:rsidRDefault="00CE42F1" w:rsidP="00CE42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2F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E42F1">
        <w:rPr>
          <w:rFonts w:ascii="Times New Roman" w:eastAsia="Times New Roman" w:hAnsi="Times New Roman" w:cs="Times New Roman"/>
          <w:sz w:val="24"/>
          <w:szCs w:val="24"/>
        </w:rPr>
        <w:t>формирование гуманистического мировоззрения, осознание своих прав и прав других людей, Формирование социально-ответственного поведения. Подготовить к участию в деятельности на пользу общества.</w:t>
      </w:r>
    </w:p>
    <w:p w:rsidR="00CE42F1" w:rsidRPr="00CE42F1" w:rsidRDefault="00CE42F1" w:rsidP="00CE42F1">
      <w:pPr>
        <w:tabs>
          <w:tab w:val="left" w:pos="548"/>
        </w:tabs>
        <w:spacing w:after="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2F1" w:rsidRPr="00CE42F1" w:rsidRDefault="00CE42F1" w:rsidP="00CE4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42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42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52"/>
        <w:gridCol w:w="4502"/>
        <w:gridCol w:w="3012"/>
      </w:tblGrid>
      <w:tr w:rsidR="00CE42F1" w:rsidRPr="00CE42F1" w:rsidTr="00CE42F1">
        <w:trPr>
          <w:trHeight w:val="548"/>
        </w:trPr>
        <w:tc>
          <w:tcPr>
            <w:tcW w:w="817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5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450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Мероприятия </w:t>
            </w:r>
          </w:p>
        </w:tc>
        <w:tc>
          <w:tcPr>
            <w:tcW w:w="301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E42F1" w:rsidRPr="00CE42F1" w:rsidTr="00CE42F1">
        <w:trPr>
          <w:trHeight w:val="548"/>
        </w:trPr>
        <w:tc>
          <w:tcPr>
            <w:tcW w:w="817" w:type="dxa"/>
          </w:tcPr>
          <w:p w:rsidR="00CE42F1" w:rsidRPr="00CE42F1" w:rsidRDefault="00CE42F1" w:rsidP="00CE42F1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01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Старшие вожатые</w:t>
            </w:r>
          </w:p>
        </w:tc>
      </w:tr>
      <w:tr w:rsidR="00471570" w:rsidRPr="00CE42F1" w:rsidTr="00CE42F1">
        <w:trPr>
          <w:trHeight w:val="548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</w:t>
            </w:r>
            <w:r w:rsidR="00BB75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тябрь 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Классные часы День солидарности в борьбе с терроризмом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рук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71570" w:rsidRPr="00CE42F1" w:rsidTr="00CE42F1">
        <w:trPr>
          <w:trHeight w:val="548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рождение школы»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поВР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471570" w:rsidRPr="00CE42F1" w:rsidTr="00CE42F1">
        <w:trPr>
          <w:trHeight w:val="548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3E6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«С днем рождения, школа!!!»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рук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71570" w:rsidRPr="00CE42F1" w:rsidTr="00CE42F1">
        <w:trPr>
          <w:trHeight w:val="548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02" w:type="dxa"/>
          </w:tcPr>
          <w:p w:rsidR="00471570" w:rsidRPr="00CE42F1" w:rsidRDefault="00471570" w:rsidP="00BB7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BB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</w:t>
            </w:r>
            <w:r w:rsidR="00BB7587" w:rsidRPr="00BB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758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BB758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самоопределение»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1570" w:rsidRPr="00CE42F1" w:rsidTr="00CE42F1">
        <w:trPr>
          <w:trHeight w:val="324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Декада «Мы – патриоты России»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471570" w:rsidRPr="00CE42F1" w:rsidTr="00CE42F1">
        <w:trPr>
          <w:trHeight w:val="486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плакатов ко дню защитника отечества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570" w:rsidRPr="00CE42F1" w:rsidTr="00CE42F1">
        <w:trPr>
          <w:trHeight w:val="818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«Поздравь ветерана С Днём Защитника Отечества»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вожатые, </w:t>
            </w:r>
          </w:p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71570" w:rsidRPr="00CE42F1" w:rsidTr="00CE42F1">
        <w:trPr>
          <w:trHeight w:val="1080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«Адресная открытка 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  Международным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Женским Днём» Поздравление тружениц тыла , ветеранов ВОВ, вдов ВОВ.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вожатые, </w:t>
            </w:r>
          </w:p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71570" w:rsidRPr="00CE42F1" w:rsidTr="00CE42F1">
        <w:trPr>
          <w:trHeight w:val="548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502" w:type="dxa"/>
          </w:tcPr>
          <w:p w:rsidR="00471570" w:rsidRPr="00CE42F1" w:rsidRDefault="00471570" w:rsidP="00BB7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58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  <w:proofErr w:type="gramStart"/>
            <w:r w:rsidRPr="00BB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B7587" w:rsidRPr="00BB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75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BB758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самоопределение»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1570" w:rsidRPr="00CE42F1" w:rsidTr="00CE42F1">
        <w:trPr>
          <w:trHeight w:val="324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17 апреля Поездка на прииск Апрельский почтить память погибших от «Ленского расстрела»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471570" w:rsidRPr="00CE42F1" w:rsidTr="00CE42F1">
        <w:trPr>
          <w:trHeight w:val="548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празднованию Дня Победы.</w:t>
            </w:r>
          </w:p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Празднование Дня Победы – парад, классные часы 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Старшие вожатые, классные руководители</w:t>
            </w:r>
          </w:p>
        </w:tc>
      </w:tr>
      <w:tr w:rsidR="00471570" w:rsidRPr="00CE42F1" w:rsidTr="00CE42F1">
        <w:trPr>
          <w:trHeight w:val="1080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«Моя рука в твоей руке» - шефство над ветеранами ВОВ. (5- 8 классы)</w:t>
            </w:r>
          </w:p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«Поздравь ветерана с победой» (поздравление на дому, изготовление открыток, рисунков) (1 – 11 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класс)</w:t>
            </w: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Старшие вожатые.</w:t>
            </w:r>
          </w:p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570" w:rsidRPr="00CE42F1" w:rsidTr="00CE42F1">
        <w:trPr>
          <w:trHeight w:val="459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Старшие вожатые.</w:t>
            </w:r>
          </w:p>
        </w:tc>
      </w:tr>
      <w:tr w:rsidR="00471570" w:rsidRPr="00CE42F1" w:rsidTr="00CE42F1">
        <w:trPr>
          <w:trHeight w:val="551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ВР,  классные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471570" w:rsidRPr="00CE42F1" w:rsidTr="00CE42F1">
        <w:trPr>
          <w:trHeight w:val="417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Военно-полевые сборы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471570" w:rsidRPr="00CE42F1" w:rsidTr="00CE42F1">
        <w:trPr>
          <w:trHeight w:val="551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Районное чествование лучших выпускников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ВР, классные рук.</w:t>
            </w:r>
          </w:p>
        </w:tc>
      </w:tr>
      <w:tr w:rsidR="00471570" w:rsidRPr="00CE42F1" w:rsidTr="00CE42F1">
        <w:trPr>
          <w:trHeight w:val="611"/>
        </w:trPr>
        <w:tc>
          <w:tcPr>
            <w:tcW w:w="817" w:type="dxa"/>
          </w:tcPr>
          <w:p w:rsidR="00471570" w:rsidRPr="00CE42F1" w:rsidRDefault="00471570" w:rsidP="00471570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50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линейки по окончанию четверти</w:t>
            </w:r>
          </w:p>
        </w:tc>
        <w:tc>
          <w:tcPr>
            <w:tcW w:w="3012" w:type="dxa"/>
          </w:tcPr>
          <w:p w:rsidR="00471570" w:rsidRPr="00CE42F1" w:rsidRDefault="00471570" w:rsidP="00471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Старшие вожатые.</w:t>
            </w:r>
          </w:p>
        </w:tc>
      </w:tr>
    </w:tbl>
    <w:p w:rsidR="00CE42F1" w:rsidRPr="00CE42F1" w:rsidRDefault="00CE42F1" w:rsidP="00CE4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42F1" w:rsidRPr="00CE42F1" w:rsidRDefault="00CE42F1" w:rsidP="00CE4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42F1">
        <w:rPr>
          <w:rFonts w:ascii="Times New Roman" w:eastAsia="Calibri" w:hAnsi="Times New Roman" w:cs="Times New Roman"/>
          <w:sz w:val="24"/>
          <w:szCs w:val="24"/>
        </w:rPr>
        <w:tab/>
      </w:r>
    </w:p>
    <w:p w:rsidR="00CE42F1" w:rsidRPr="00CE42F1" w:rsidRDefault="00CE42F1" w:rsidP="00CE42F1">
      <w:pPr>
        <w:spacing w:after="0" w:line="276" w:lineRule="auto"/>
        <w:ind w:right="20"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</w:pPr>
      <w:r w:rsidRPr="00CE42F1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</w:t>
      </w:r>
      <w:proofErr w:type="gramStart"/>
      <w:r w:rsidRPr="00CE42F1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CE42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E42F1"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>интеллектуальному</w:t>
      </w:r>
      <w:proofErr w:type="gramEnd"/>
      <w:r w:rsidRPr="00CE42F1">
        <w:rPr>
          <w:rFonts w:ascii="Times New Roman" w:eastAsia="Century Schoolbook" w:hAnsi="Times New Roman" w:cs="Times New Roman"/>
          <w:b/>
          <w:color w:val="000000"/>
          <w:sz w:val="24"/>
          <w:szCs w:val="24"/>
        </w:rPr>
        <w:t xml:space="preserve">   направлению:</w:t>
      </w:r>
    </w:p>
    <w:p w:rsidR="00CE42F1" w:rsidRPr="00CE42F1" w:rsidRDefault="00CE42F1" w:rsidP="00CE42F1">
      <w:pPr>
        <w:spacing w:after="0" w:line="276" w:lineRule="auto"/>
        <w:ind w:right="20"/>
        <w:contextualSpacing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2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CE42F1">
        <w:rPr>
          <w:rFonts w:ascii="Times New Roman" w:eastAsia="Times New Roman" w:hAnsi="Times New Roman" w:cs="Times New Roman"/>
          <w:sz w:val="24"/>
          <w:szCs w:val="24"/>
        </w:rPr>
        <w:t>развитие способностей действовать целесообразно, мыслить рационально и эффективно, проявлять интеллектуальные способности в окружающей среде</w:t>
      </w:r>
    </w:p>
    <w:p w:rsidR="00CE42F1" w:rsidRPr="00CE42F1" w:rsidRDefault="00CE42F1" w:rsidP="00CE42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592"/>
        <w:gridCol w:w="4394"/>
        <w:gridCol w:w="2268"/>
      </w:tblGrid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  <w:proofErr w:type="gramEnd"/>
          </w:p>
        </w:tc>
        <w:tc>
          <w:tcPr>
            <w:tcW w:w="4394" w:type="dxa"/>
          </w:tcPr>
          <w:p w:rsidR="00CE42F1" w:rsidRPr="00CE42F1" w:rsidRDefault="00CE42F1" w:rsidP="00CE4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</w:rPr>
              <w:t>октябрь</w:t>
            </w:r>
            <w:proofErr w:type="gramEnd"/>
            <w:r w:rsidRPr="00CE42F1">
              <w:rPr>
                <w:rFonts w:ascii="Times New Roman" w:eastAsia="Calibri" w:hAnsi="Times New Roman" w:cs="Times New Roman"/>
              </w:rPr>
              <w:t>- ноябрь</w:t>
            </w:r>
          </w:p>
        </w:tc>
        <w:tc>
          <w:tcPr>
            <w:tcW w:w="4394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>Школьный этап Всероссийской олимпиады школьников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старшие вожатые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</w:rPr>
              <w:t>октябрь</w:t>
            </w:r>
            <w:proofErr w:type="gramEnd"/>
          </w:p>
        </w:tc>
        <w:tc>
          <w:tcPr>
            <w:tcW w:w="4394" w:type="dxa"/>
            <w:vAlign w:val="center"/>
          </w:tcPr>
          <w:p w:rsidR="00CE42F1" w:rsidRPr="00CE42F1" w:rsidRDefault="00CE42F1" w:rsidP="004E521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color w:val="000000"/>
              </w:rPr>
              <w:t>Муниципальный конкурс "Ученик года - 201</w:t>
            </w:r>
            <w:r w:rsidR="004E5216">
              <w:rPr>
                <w:rFonts w:ascii="Times New Roman" w:eastAsia="Calibri" w:hAnsi="Times New Roman" w:cs="Times New Roman"/>
                <w:color w:val="000000"/>
              </w:rPr>
              <w:t>7</w:t>
            </w:r>
            <w:r w:rsidRPr="00CE42F1">
              <w:rPr>
                <w:rFonts w:ascii="Times New Roman" w:eastAsia="Calibri" w:hAnsi="Times New Roman" w:cs="Times New Roman"/>
                <w:color w:val="000000"/>
              </w:rPr>
              <w:t>"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старшие вожатые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2F1" w:rsidRPr="00CE42F1" w:rsidRDefault="00CE42F1" w:rsidP="00CE4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4394" w:type="dxa"/>
          </w:tcPr>
          <w:p w:rsidR="00CE42F1" w:rsidRPr="00CE42F1" w:rsidRDefault="00CE42F1" w:rsidP="004E52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интеллектуальная</w:t>
            </w:r>
            <w:r w:rsidR="004E5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КВЕСТ</w:t>
            </w: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</w:t>
            </w:r>
            <w:r w:rsidR="004E5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старшие вожатые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>14 ноября</w:t>
            </w:r>
          </w:p>
        </w:tc>
        <w:tc>
          <w:tcPr>
            <w:tcW w:w="4394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 xml:space="preserve">Дистанционный конкурс "Русский медвежонок - языкознание для всех" 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>20 ноября</w:t>
            </w:r>
          </w:p>
        </w:tc>
        <w:tc>
          <w:tcPr>
            <w:tcW w:w="4394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>Дистанционный конкурс "КИТ - компьютеры информатика, технологии"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</w:rPr>
              <w:t>осенние</w:t>
            </w:r>
            <w:proofErr w:type="gramEnd"/>
            <w:r w:rsidRPr="00CE42F1">
              <w:rPr>
                <w:rFonts w:ascii="Times New Roman" w:eastAsia="Calibri" w:hAnsi="Times New Roman" w:cs="Times New Roman"/>
              </w:rPr>
              <w:t xml:space="preserve"> каникулы</w:t>
            </w:r>
          </w:p>
        </w:tc>
        <w:tc>
          <w:tcPr>
            <w:tcW w:w="4394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 xml:space="preserve">Дистанционный научно-познавательный конкурс-исследование «Леонардо" 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</w:rPr>
              <w:t>ноябрь</w:t>
            </w:r>
            <w:proofErr w:type="gramEnd"/>
            <w:r w:rsidRPr="00CE42F1">
              <w:rPr>
                <w:rFonts w:ascii="Times New Roman" w:eastAsia="Calibri" w:hAnsi="Times New Roman" w:cs="Times New Roman"/>
              </w:rPr>
              <w:t>-декабрь</w:t>
            </w:r>
          </w:p>
        </w:tc>
        <w:tc>
          <w:tcPr>
            <w:tcW w:w="4394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 xml:space="preserve">Муниципальный этап Всероссийской олимпиады школьников </w:t>
            </w:r>
            <w:proofErr w:type="gramStart"/>
            <w:r w:rsidRPr="00CE42F1">
              <w:rPr>
                <w:rFonts w:ascii="Times New Roman" w:eastAsia="Calibri" w:hAnsi="Times New Roman" w:cs="Times New Roman"/>
              </w:rPr>
              <w:t>по  общеобразовательным</w:t>
            </w:r>
            <w:proofErr w:type="gramEnd"/>
            <w:r w:rsidRPr="00CE42F1">
              <w:rPr>
                <w:rFonts w:ascii="Times New Roman" w:eastAsia="Calibri" w:hAnsi="Times New Roman" w:cs="Times New Roman"/>
              </w:rPr>
              <w:t xml:space="preserve"> предметам.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>11 декабря</w:t>
            </w:r>
          </w:p>
        </w:tc>
        <w:tc>
          <w:tcPr>
            <w:tcW w:w="4394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>Дистанционный конкурс "</w:t>
            </w:r>
            <w:proofErr w:type="spellStart"/>
            <w:r w:rsidRPr="00CE42F1">
              <w:rPr>
                <w:rFonts w:ascii="Times New Roman" w:eastAsia="Calibri" w:hAnsi="Times New Roman" w:cs="Times New Roman"/>
              </w:rPr>
              <w:t>Гелиантус</w:t>
            </w:r>
            <w:proofErr w:type="spellEnd"/>
            <w:r w:rsidRPr="00CE42F1">
              <w:rPr>
                <w:rFonts w:ascii="Times New Roman" w:eastAsia="Calibri" w:hAnsi="Times New Roman" w:cs="Times New Roman"/>
              </w:rPr>
              <w:t>"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>17 декабря</w:t>
            </w:r>
          </w:p>
        </w:tc>
        <w:tc>
          <w:tcPr>
            <w:tcW w:w="4394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>Дистанционный конкурс по английскому языку "Британский бульдог"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394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Декада истории «Воинам Отечества, посвящается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 </w:t>
            </w:r>
            <w:proofErr w:type="gramEnd"/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>20 марта</w:t>
            </w:r>
          </w:p>
        </w:tc>
        <w:tc>
          <w:tcPr>
            <w:tcW w:w="4394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</w:rPr>
              <w:t>Дистанционный конкурс "Кенгуру - математика для всех"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E42F1" w:rsidRPr="00CE42F1" w:rsidTr="00CE42F1">
        <w:trPr>
          <w:trHeight w:val="203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CE42F1">
              <w:rPr>
                <w:rFonts w:ascii="Times New Roman" w:eastAsia="Calibri" w:hAnsi="Times New Roman" w:cs="Times New Roman"/>
              </w:rPr>
              <w:t xml:space="preserve"> течение года</w:t>
            </w:r>
          </w:p>
        </w:tc>
        <w:tc>
          <w:tcPr>
            <w:tcW w:w="4394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E42F1">
              <w:rPr>
                <w:rFonts w:ascii="Times New Roman" w:eastAsia="Calibri" w:hAnsi="Times New Roman" w:cs="Times New Roman"/>
              </w:rPr>
              <w:t>Муниципальная игра «Что? Где? Когда?»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руков</w:t>
            </w:r>
            <w:proofErr w:type="spellEnd"/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E42F1" w:rsidRPr="00CE42F1" w:rsidTr="00CE42F1">
        <w:trPr>
          <w:trHeight w:val="380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4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Декада английского языка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английского языка </w:t>
            </w:r>
          </w:p>
        </w:tc>
      </w:tr>
      <w:tr w:rsidR="00CE42F1" w:rsidRPr="00CE42F1" w:rsidTr="00CE42F1">
        <w:trPr>
          <w:trHeight w:val="495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394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Декада русского языка и литературы</w:t>
            </w:r>
          </w:p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CE42F1" w:rsidRPr="00CE42F1" w:rsidTr="00CE42F1">
        <w:trPr>
          <w:trHeight w:val="778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Декада химии и физики. </w:t>
            </w:r>
          </w:p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Празднование дня космонавтики.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</w:tr>
      <w:tr w:rsidR="00CE42F1" w:rsidRPr="00CE42F1" w:rsidTr="00CE42F1">
        <w:trPr>
          <w:trHeight w:val="372"/>
        </w:trPr>
        <w:tc>
          <w:tcPr>
            <w:tcW w:w="1068" w:type="dxa"/>
          </w:tcPr>
          <w:p w:rsidR="00CE42F1" w:rsidRPr="00CE42F1" w:rsidRDefault="00CE42F1" w:rsidP="00CE42F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</w:rPr>
              <w:t>июнь</w:t>
            </w:r>
            <w:proofErr w:type="gramEnd"/>
          </w:p>
        </w:tc>
        <w:tc>
          <w:tcPr>
            <w:tcW w:w="4394" w:type="dxa"/>
            <w:vAlign w:val="center"/>
          </w:tcPr>
          <w:p w:rsidR="00CE42F1" w:rsidRPr="00CE42F1" w:rsidRDefault="00CE42F1" w:rsidP="00CE42F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</w:rPr>
              <w:t>Чествование  выпускников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</w:rPr>
              <w:t xml:space="preserve"> образовательных организаций  района</w:t>
            </w:r>
          </w:p>
        </w:tc>
        <w:tc>
          <w:tcPr>
            <w:tcW w:w="2268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E42F1" w:rsidRPr="00CE42F1" w:rsidRDefault="00CE42F1" w:rsidP="00CE42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</w:t>
      </w:r>
      <w:proofErr w:type="gramStart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мероприятий  по</w:t>
      </w:r>
      <w:proofErr w:type="gramEnd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здоровьесберегающему</w:t>
      </w:r>
      <w:proofErr w:type="spellEnd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направлению: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42F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E42F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CE42F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здорового образа жизни, привычки следить за своим здоровьем. Профилактика </w:t>
      </w:r>
      <w:proofErr w:type="spellStart"/>
      <w:r w:rsidRPr="00CE42F1">
        <w:rPr>
          <w:rFonts w:ascii="Times New Roman" w:eastAsia="Times New Roman" w:hAnsi="Times New Roman" w:cs="Times New Roman"/>
          <w:sz w:val="24"/>
          <w:szCs w:val="24"/>
        </w:rPr>
        <w:t>табакокурения</w:t>
      </w:r>
      <w:proofErr w:type="spellEnd"/>
      <w:r w:rsidRPr="00CE42F1">
        <w:rPr>
          <w:rFonts w:ascii="Times New Roman" w:eastAsia="Times New Roman" w:hAnsi="Times New Roman" w:cs="Times New Roman"/>
          <w:sz w:val="24"/>
          <w:szCs w:val="24"/>
        </w:rPr>
        <w:t>, наркомании, детского алкоголизма, воспитание культуры поведения на дорогах.</w:t>
      </w:r>
    </w:p>
    <w:p w:rsidR="00CE42F1" w:rsidRPr="00CE42F1" w:rsidRDefault="00CE42F1" w:rsidP="00CE42F1">
      <w:pPr>
        <w:spacing w:before="3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9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70"/>
        <w:gridCol w:w="1429"/>
        <w:gridCol w:w="5173"/>
        <w:gridCol w:w="2053"/>
      </w:tblGrid>
      <w:tr w:rsidR="00CE42F1" w:rsidRPr="00CE42F1" w:rsidTr="00CE42F1">
        <w:trPr>
          <w:trHeight w:val="711"/>
        </w:trPr>
        <w:tc>
          <w:tcPr>
            <w:tcW w:w="770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F1" w:rsidRPr="00CE42F1" w:rsidTr="00CE42F1">
        <w:trPr>
          <w:trHeight w:val="131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 «Охрана жизни и здоровья детей»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( листки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здоровья, медицинские карты, список диспансерных детей)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E42F1" w:rsidRPr="00CE42F1" w:rsidTr="00CE42F1">
        <w:trPr>
          <w:trHeight w:val="400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1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дорожного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движения»  </w:t>
            </w:r>
            <w:proofErr w:type="gramEnd"/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Старшие вожатые, инспектор ГИБДД</w:t>
            </w:r>
          </w:p>
        </w:tc>
      </w:tr>
      <w:tr w:rsidR="00CE42F1" w:rsidRPr="00CE42F1" w:rsidTr="00CE42F1">
        <w:trPr>
          <w:trHeight w:val="400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581338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5173" w:type="dxa"/>
          </w:tcPr>
          <w:p w:rsidR="00CE42F1" w:rsidRPr="00CE42F1" w:rsidRDefault="00CE42F1" w:rsidP="00581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Школьные  с</w:t>
            </w:r>
            <w:r w:rsidR="00581338">
              <w:rPr>
                <w:rFonts w:ascii="Times New Roman" w:hAnsi="Times New Roman" w:cs="Times New Roman"/>
                <w:sz w:val="24"/>
                <w:szCs w:val="24"/>
              </w:rPr>
              <w:t>партакиада</w:t>
            </w:r>
            <w:proofErr w:type="gramEnd"/>
            <w:r w:rsidR="005813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DE44B6" w:rsidRPr="00CE42F1" w:rsidTr="00CE42F1">
        <w:trPr>
          <w:trHeight w:val="400"/>
        </w:trPr>
        <w:tc>
          <w:tcPr>
            <w:tcW w:w="770" w:type="dxa"/>
          </w:tcPr>
          <w:p w:rsidR="00DE44B6" w:rsidRPr="00CE42F1" w:rsidRDefault="00DE44B6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DE44B6" w:rsidRPr="00CE42F1" w:rsidRDefault="00DE44B6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5173" w:type="dxa"/>
          </w:tcPr>
          <w:p w:rsidR="00DE44B6" w:rsidRPr="00CE42F1" w:rsidRDefault="00DE44B6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6E">
              <w:rPr>
                <w:rFonts w:ascii="Times New Roman" w:hAnsi="Times New Roman" w:cs="Times New Roman"/>
                <w:sz w:val="24"/>
                <w:szCs w:val="24"/>
              </w:rPr>
              <w:t>Общешкольный кросс»</w:t>
            </w:r>
            <w:r w:rsidR="004E5216" w:rsidRPr="00940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86E">
              <w:rPr>
                <w:rFonts w:ascii="Times New Roman" w:hAnsi="Times New Roman" w:cs="Times New Roman"/>
                <w:sz w:val="24"/>
                <w:szCs w:val="24"/>
              </w:rPr>
              <w:t>Мы – будущее России»</w:t>
            </w:r>
          </w:p>
        </w:tc>
        <w:tc>
          <w:tcPr>
            <w:tcW w:w="2053" w:type="dxa"/>
          </w:tcPr>
          <w:p w:rsidR="00DE44B6" w:rsidRPr="00CE42F1" w:rsidRDefault="00DE44B6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вожатые, классные руководители</w:t>
            </w:r>
          </w:p>
        </w:tc>
      </w:tr>
      <w:tr w:rsidR="00CE42F1" w:rsidRPr="00CE42F1" w:rsidTr="00CE42F1">
        <w:trPr>
          <w:trHeight w:val="482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подпрограммы воспитательной </w:t>
            </w:r>
            <w:proofErr w:type="gramStart"/>
            <w:r w:rsidRPr="0094086E">
              <w:rPr>
                <w:rFonts w:ascii="Times New Roman" w:hAnsi="Times New Roman" w:cs="Times New Roman"/>
                <w:sz w:val="24"/>
                <w:szCs w:val="24"/>
              </w:rPr>
              <w:t>работы  «</w:t>
            </w:r>
            <w:proofErr w:type="gramEnd"/>
            <w:r w:rsidRPr="0094086E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питание» 1-11 </w:t>
            </w:r>
            <w:proofErr w:type="spellStart"/>
            <w:r w:rsidRPr="009408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0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E42F1" w:rsidRPr="00CE42F1" w:rsidTr="00CE42F1">
        <w:trPr>
          <w:trHeight w:val="530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173" w:type="dxa"/>
          </w:tcPr>
          <w:p w:rsidR="00CE42F1" w:rsidRPr="00CE42F1" w:rsidRDefault="00CE42F1" w:rsidP="005D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</w:t>
            </w:r>
            <w:r w:rsidR="005D3E65">
              <w:rPr>
                <w:rFonts w:ascii="Times New Roman" w:hAnsi="Times New Roman" w:cs="Times New Roman"/>
                <w:sz w:val="24"/>
                <w:szCs w:val="24"/>
              </w:rPr>
              <w:t xml:space="preserve">«МЫ-за здоровый образ </w:t>
            </w:r>
            <w:proofErr w:type="spellStart"/>
            <w:r w:rsidR="005D3E65">
              <w:rPr>
                <w:rFonts w:ascii="Times New Roman" w:hAnsi="Times New Roman" w:cs="Times New Roman"/>
                <w:sz w:val="24"/>
                <w:szCs w:val="24"/>
              </w:rPr>
              <w:t>жизи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3E65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</w:t>
            </w:r>
            <w:proofErr w:type="gramStart"/>
            <w:r w:rsidR="005D3E65">
              <w:rPr>
                <w:rFonts w:ascii="Times New Roman" w:hAnsi="Times New Roman" w:cs="Times New Roman"/>
                <w:sz w:val="24"/>
                <w:szCs w:val="24"/>
              </w:rPr>
              <w:t>« Мои</w:t>
            </w:r>
            <w:proofErr w:type="gramEnd"/>
            <w:r w:rsidR="005D3E6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в спорте»5-11 </w:t>
            </w:r>
            <w:proofErr w:type="spellStart"/>
            <w:r w:rsidR="005D3E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D3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D3E65">
              <w:rPr>
                <w:rFonts w:ascii="Times New Roman" w:hAnsi="Times New Roman" w:cs="Times New Roman"/>
                <w:sz w:val="24"/>
                <w:szCs w:val="24"/>
              </w:rPr>
              <w:t>фотовыстака</w:t>
            </w:r>
            <w:proofErr w:type="spellEnd"/>
            <w:r w:rsidR="005D3E65">
              <w:rPr>
                <w:rFonts w:ascii="Times New Roman" w:hAnsi="Times New Roman" w:cs="Times New Roman"/>
                <w:sz w:val="24"/>
                <w:szCs w:val="24"/>
              </w:rPr>
              <w:t xml:space="preserve"> «Я здоровье берегу, сам себе я помогу»</w:t>
            </w:r>
            <w:r w:rsidR="00DE44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3E65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5D3E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D3E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Классные часы.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психологи</w:t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Старшие вожатые.</w:t>
            </w:r>
          </w:p>
        </w:tc>
      </w:tr>
      <w:tr w:rsidR="00CE42F1" w:rsidRPr="00CE42F1" w:rsidTr="00CE42F1">
        <w:trPr>
          <w:trHeight w:val="530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подпрограммы воспитательной </w:t>
            </w:r>
            <w:proofErr w:type="gramStart"/>
            <w:r w:rsidRPr="0094086E">
              <w:rPr>
                <w:rFonts w:ascii="Times New Roman" w:hAnsi="Times New Roman" w:cs="Times New Roman"/>
                <w:sz w:val="24"/>
                <w:szCs w:val="24"/>
              </w:rPr>
              <w:t>работы  «</w:t>
            </w:r>
            <w:proofErr w:type="gramEnd"/>
            <w:r w:rsidRPr="0094086E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питание» 1-11 </w:t>
            </w:r>
            <w:proofErr w:type="spellStart"/>
            <w:r w:rsidRPr="0094086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408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E42F1" w:rsidRPr="00CE42F1" w:rsidTr="00CE42F1">
        <w:trPr>
          <w:trHeight w:val="269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1.Веселые старты для мальчишек к 23 февраля «А, ну –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ка,  парни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!» (5-11 классы)</w:t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2.веселая эстафета для 1- 4 классов</w:t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Старшие вожатые.</w:t>
            </w:r>
          </w:p>
        </w:tc>
      </w:tr>
      <w:tr w:rsidR="00CE42F1" w:rsidRPr="00CE42F1" w:rsidTr="00CE42F1">
        <w:trPr>
          <w:trHeight w:val="269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подпрограммы воспитательной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работы  «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питание» 1-11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CE42F1" w:rsidRPr="00CE42F1" w:rsidTr="00CE42F1">
        <w:trPr>
          <w:trHeight w:val="392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1. Веселые старты среди девочек к 8 марта (5 – 11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), 1-4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Старшие вожатые.</w:t>
            </w:r>
          </w:p>
        </w:tc>
      </w:tr>
      <w:tr w:rsidR="00CE42F1" w:rsidRPr="00CE42F1" w:rsidTr="00CE42F1">
        <w:trPr>
          <w:trHeight w:val="392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Старшие вожатые.</w:t>
            </w:r>
          </w:p>
        </w:tc>
      </w:tr>
      <w:tr w:rsidR="00CE42F1" w:rsidRPr="00CE42F1" w:rsidTr="00CE42F1">
        <w:trPr>
          <w:trHeight w:val="400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подпрограммы воспитательной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работы  «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питание» 1-11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81338" w:rsidRPr="00CE42F1" w:rsidTr="00CE42F1">
        <w:trPr>
          <w:trHeight w:val="400"/>
        </w:trPr>
        <w:tc>
          <w:tcPr>
            <w:tcW w:w="770" w:type="dxa"/>
          </w:tcPr>
          <w:p w:rsidR="00581338" w:rsidRPr="00CE42F1" w:rsidRDefault="00581338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81338" w:rsidRPr="00CE42F1" w:rsidRDefault="00581338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73" w:type="dxa"/>
          </w:tcPr>
          <w:p w:rsidR="00581338" w:rsidRPr="00CE42F1" w:rsidRDefault="00581338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танца</w:t>
            </w:r>
          </w:p>
        </w:tc>
        <w:tc>
          <w:tcPr>
            <w:tcW w:w="2053" w:type="dxa"/>
          </w:tcPr>
          <w:p w:rsidR="00581338" w:rsidRPr="00CE42F1" w:rsidRDefault="00581338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E42F1" w:rsidRPr="00CE42F1" w:rsidTr="00CE42F1">
        <w:trPr>
          <w:trHeight w:val="269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Школьный туристический слет для учащихся 5-8 классов, посвященный «Дню защиты детей»</w:t>
            </w: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E42F1" w:rsidRPr="00CE42F1" w:rsidRDefault="00CE42F1" w:rsidP="00CE42F1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игры  1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-4кл., посвященные «Дню защиты детей»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физкультуры</w:t>
            </w:r>
          </w:p>
        </w:tc>
      </w:tr>
      <w:tr w:rsidR="00CE42F1" w:rsidRPr="00CE42F1" w:rsidTr="00CE42F1">
        <w:trPr>
          <w:trHeight w:val="269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Летняя оздоровительная площадка. 1-6кл.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E42F1" w:rsidRPr="00CE42F1" w:rsidTr="00CE42F1">
        <w:trPr>
          <w:trHeight w:val="538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Спортивные </w:t>
            </w:r>
            <w:proofErr w:type="gramStart"/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секции  школы</w:t>
            </w:r>
            <w:proofErr w:type="gramEnd"/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дополнительного образования.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E42F1" w:rsidRPr="00CE42F1" w:rsidTr="00CE42F1">
        <w:trPr>
          <w:trHeight w:val="538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517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урок информатики в рамках Всероссийской акции «Час кода»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42F1" w:rsidRPr="00CE42F1" w:rsidTr="00CE42F1">
        <w:trPr>
          <w:trHeight w:val="538"/>
        </w:trPr>
        <w:tc>
          <w:tcPr>
            <w:tcW w:w="770" w:type="dxa"/>
          </w:tcPr>
          <w:p w:rsidR="00CE42F1" w:rsidRPr="00CE42F1" w:rsidRDefault="00CE42F1" w:rsidP="00CE42F1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E42F1" w:rsidRPr="00CE42F1" w:rsidRDefault="00DE44B6" w:rsidP="00CE4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5173" w:type="dxa"/>
            <w:vAlign w:val="center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</w:rPr>
            </w:pPr>
            <w:r w:rsidRPr="00CE42F1">
              <w:rPr>
                <w:rFonts w:ascii="Times New Roman" w:hAnsi="Times New Roman" w:cs="Times New Roman"/>
              </w:rPr>
              <w:t>Школьная спартакиада</w:t>
            </w:r>
          </w:p>
        </w:tc>
        <w:tc>
          <w:tcPr>
            <w:tcW w:w="2053" w:type="dxa"/>
          </w:tcPr>
          <w:p w:rsidR="00CE42F1" w:rsidRPr="00CE42F1" w:rsidRDefault="00CE42F1" w:rsidP="00CE42F1">
            <w:pPr>
              <w:rPr>
                <w:rFonts w:ascii="Calibri" w:hAnsi="Calibri" w:cs="Times New Roman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p w:rsidR="00CE42F1" w:rsidRPr="00CE42F1" w:rsidRDefault="00CE42F1" w:rsidP="00CE42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мероприятий   по трудовому   направлению:</w:t>
      </w:r>
    </w:p>
    <w:p w:rsidR="00CE42F1" w:rsidRPr="00CE42F1" w:rsidRDefault="00CE42F1" w:rsidP="00CE42F1">
      <w:pPr>
        <w:spacing w:after="0" w:line="276" w:lineRule="auto"/>
        <w:ind w:right="20"/>
        <w:contextualSpacing/>
        <w:jc w:val="both"/>
        <w:rPr>
          <w:rFonts w:ascii="Times New Roman" w:eastAsia="Century Schoolbook" w:hAnsi="Times New Roman" w:cs="Times New Roman"/>
          <w:b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2F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E42F1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трудовых навыков, экологических знаний, стремления защитить и улучшить состояние природы родного края.</w:t>
      </w:r>
    </w:p>
    <w:p w:rsidR="00CE42F1" w:rsidRPr="00CE42F1" w:rsidRDefault="00CE42F1" w:rsidP="00CE42F1">
      <w:pPr>
        <w:shd w:val="clear" w:color="auto" w:fill="FFFFFF"/>
        <w:tabs>
          <w:tab w:val="left" w:pos="1152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817"/>
        <w:gridCol w:w="1842"/>
        <w:gridCol w:w="4394"/>
        <w:gridCol w:w="2410"/>
      </w:tblGrid>
      <w:tr w:rsidR="00CE42F1" w:rsidRPr="00CE42F1" w:rsidTr="00CE42F1">
        <w:tc>
          <w:tcPr>
            <w:tcW w:w="817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 w:rsidRPr="00CE42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  <w:r w:rsidRPr="00CE42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6" w:rsidRPr="00CE42F1" w:rsidTr="00CE42F1">
        <w:tc>
          <w:tcPr>
            <w:tcW w:w="817" w:type="dxa"/>
          </w:tcPr>
          <w:p w:rsidR="004E5216" w:rsidRPr="00CE42F1" w:rsidRDefault="004E5216" w:rsidP="00CE42F1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E5216" w:rsidRPr="00CE42F1" w:rsidRDefault="004E5216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E5216" w:rsidRDefault="004E5216" w:rsidP="004E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экопоста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4E5216" w:rsidRPr="00CE42F1" w:rsidRDefault="004E5216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F1" w:rsidRPr="00CE42F1" w:rsidTr="00CE42F1">
        <w:tc>
          <w:tcPr>
            <w:tcW w:w="817" w:type="dxa"/>
          </w:tcPr>
          <w:p w:rsidR="00CE42F1" w:rsidRPr="00CE42F1" w:rsidRDefault="00CE42F1" w:rsidP="00CE42F1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4394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</w:rPr>
            </w:pPr>
            <w:r w:rsidRPr="00CE42F1">
              <w:rPr>
                <w:rFonts w:ascii="Times New Roman" w:hAnsi="Times New Roman" w:cs="Times New Roman"/>
              </w:rPr>
              <w:t>Всероссийский экологический урок</w:t>
            </w:r>
          </w:p>
        </w:tc>
        <w:tc>
          <w:tcPr>
            <w:tcW w:w="2410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вожатые,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581338" w:rsidRPr="00CE42F1" w:rsidTr="00CE42F1">
        <w:tc>
          <w:tcPr>
            <w:tcW w:w="817" w:type="dxa"/>
          </w:tcPr>
          <w:p w:rsidR="00581338" w:rsidRPr="00CE42F1" w:rsidRDefault="00581338" w:rsidP="00CE42F1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81338" w:rsidRPr="00CE42F1" w:rsidRDefault="00581338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4394" w:type="dxa"/>
          </w:tcPr>
          <w:p w:rsidR="00581338" w:rsidRPr="00CE42F1" w:rsidRDefault="00581338" w:rsidP="00CE42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акция «Очистим планету от мусора»</w:t>
            </w:r>
          </w:p>
        </w:tc>
        <w:tc>
          <w:tcPr>
            <w:tcW w:w="2410" w:type="dxa"/>
          </w:tcPr>
          <w:p w:rsidR="00581338" w:rsidRPr="00CE42F1" w:rsidRDefault="00581338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E42F1" w:rsidRPr="00CE42F1" w:rsidTr="00CE42F1">
        <w:tc>
          <w:tcPr>
            <w:tcW w:w="817" w:type="dxa"/>
          </w:tcPr>
          <w:p w:rsidR="00CE42F1" w:rsidRPr="00CE42F1" w:rsidRDefault="00CE42F1" w:rsidP="00CE42F1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Ноябрь, март</w:t>
            </w:r>
          </w:p>
        </w:tc>
        <w:tc>
          <w:tcPr>
            <w:tcW w:w="4394" w:type="dxa"/>
          </w:tcPr>
          <w:p w:rsidR="00CE42F1" w:rsidRPr="00CE42F1" w:rsidRDefault="00CE42F1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086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94086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Pr="0094086E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94086E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 профориентации  </w:t>
            </w:r>
          </w:p>
        </w:tc>
        <w:tc>
          <w:tcPr>
            <w:tcW w:w="2410" w:type="dxa"/>
          </w:tcPr>
          <w:p w:rsidR="00CE42F1" w:rsidRPr="00CE42F1" w:rsidRDefault="00CE42F1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</w:tr>
      <w:tr w:rsidR="00CE42F1" w:rsidRPr="00CE42F1" w:rsidTr="00CE42F1">
        <w:tc>
          <w:tcPr>
            <w:tcW w:w="817" w:type="dxa"/>
          </w:tcPr>
          <w:p w:rsidR="00CE42F1" w:rsidRPr="00CE42F1" w:rsidRDefault="00CE42F1" w:rsidP="00CE42F1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4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410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вожатые, </w:t>
            </w:r>
            <w:proofErr w:type="spell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</w:p>
        </w:tc>
      </w:tr>
      <w:tr w:rsidR="00CE42F1" w:rsidRPr="00CE42F1" w:rsidTr="00CE42F1">
        <w:trPr>
          <w:trHeight w:val="410"/>
        </w:trPr>
        <w:tc>
          <w:tcPr>
            <w:tcW w:w="817" w:type="dxa"/>
          </w:tcPr>
          <w:p w:rsidR="00CE42F1" w:rsidRPr="00CE42F1" w:rsidRDefault="00CE42F1" w:rsidP="00CE42F1">
            <w:pPr>
              <w:numPr>
                <w:ilvl w:val="0"/>
                <w:numId w:val="27"/>
              </w:numPr>
              <w:tabs>
                <w:tab w:val="left" w:pos="1152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394" w:type="dxa"/>
          </w:tcPr>
          <w:p w:rsidR="00CE42F1" w:rsidRPr="00CE42F1" w:rsidRDefault="00CE42F1" w:rsidP="00CE42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декады </w:t>
            </w:r>
          </w:p>
        </w:tc>
        <w:tc>
          <w:tcPr>
            <w:tcW w:w="2410" w:type="dxa"/>
          </w:tcPr>
          <w:p w:rsidR="00CE42F1" w:rsidRPr="00CE42F1" w:rsidRDefault="00CE42F1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Руководители МО</w:t>
            </w:r>
          </w:p>
        </w:tc>
      </w:tr>
      <w:tr w:rsidR="00CE42F1" w:rsidRPr="00CE42F1" w:rsidTr="00CE42F1">
        <w:tc>
          <w:tcPr>
            <w:tcW w:w="817" w:type="dxa"/>
          </w:tcPr>
          <w:p w:rsidR="00CE42F1" w:rsidRPr="00CE42F1" w:rsidRDefault="00CE42F1" w:rsidP="00CE42F1">
            <w:pPr>
              <w:numPr>
                <w:ilvl w:val="0"/>
                <w:numId w:val="27"/>
              </w:numPr>
              <w:tabs>
                <w:tab w:val="left" w:pos="1152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4394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Вернисаж  талантов</w:t>
            </w:r>
            <w:proofErr w:type="gramEnd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 «Умелые руки», </w:t>
            </w:r>
          </w:p>
          <w:p w:rsidR="00CE42F1" w:rsidRPr="00CE42F1" w:rsidRDefault="00CE42F1" w:rsidP="00CE42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учащихся</w:t>
            </w:r>
          </w:p>
          <w:p w:rsidR="00CE42F1" w:rsidRPr="00CE42F1" w:rsidRDefault="00CE42F1" w:rsidP="00CE42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E42F1" w:rsidRPr="00CE42F1" w:rsidRDefault="00CE42F1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 учителей технологии и ИЗО</w:t>
            </w:r>
          </w:p>
        </w:tc>
      </w:tr>
      <w:tr w:rsidR="00CE42F1" w:rsidRPr="00CE42F1" w:rsidTr="00CE42F1">
        <w:tc>
          <w:tcPr>
            <w:tcW w:w="817" w:type="dxa"/>
          </w:tcPr>
          <w:p w:rsidR="00CE42F1" w:rsidRPr="00CE42F1" w:rsidRDefault="00CE42F1" w:rsidP="00CE42F1">
            <w:pPr>
              <w:numPr>
                <w:ilvl w:val="0"/>
                <w:numId w:val="27"/>
              </w:numPr>
              <w:tabs>
                <w:tab w:val="left" w:pos="1152"/>
              </w:tabs>
              <w:spacing w:after="120" w:line="240" w:lineRule="atLeast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2F1" w:rsidRPr="00CE42F1" w:rsidRDefault="00CE42F1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4394" w:type="dxa"/>
          </w:tcPr>
          <w:p w:rsidR="00CE42F1" w:rsidRPr="00CE42F1" w:rsidRDefault="00CE42F1" w:rsidP="00CE4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Акция «Мы за чистый город».</w:t>
            </w:r>
          </w:p>
        </w:tc>
        <w:tc>
          <w:tcPr>
            <w:tcW w:w="2410" w:type="dxa"/>
          </w:tcPr>
          <w:p w:rsidR="00CE42F1" w:rsidRPr="00CE42F1" w:rsidRDefault="00CE42F1" w:rsidP="00CE42F1">
            <w:pPr>
              <w:tabs>
                <w:tab w:val="left" w:pos="1152"/>
              </w:tabs>
              <w:spacing w:after="120" w:line="24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gramStart"/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руководители</w:t>
            </w:r>
            <w:proofErr w:type="gramEnd"/>
            <w:r w:rsidRPr="00CE42F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</w:tbl>
    <w:p w:rsidR="00CE42F1" w:rsidRPr="00CE42F1" w:rsidRDefault="00CE42F1" w:rsidP="00CE42F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</w:t>
      </w:r>
      <w:proofErr w:type="gramStart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 школьного</w:t>
      </w:r>
      <w:proofErr w:type="gramEnd"/>
      <w:r w:rsidRPr="00CE4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детского парламента</w:t>
      </w:r>
    </w:p>
    <w:p w:rsidR="00CE42F1" w:rsidRPr="00CE42F1" w:rsidRDefault="00CE42F1" w:rsidP="00CE42F1">
      <w:pPr>
        <w:shd w:val="clear" w:color="auto" w:fill="FFFFFF"/>
        <w:tabs>
          <w:tab w:val="left" w:pos="989"/>
        </w:tabs>
        <w:spacing w:after="200" w:line="240" w:lineRule="exact"/>
        <w:jc w:val="both"/>
        <w:rPr>
          <w:rFonts w:ascii="Times New Roman" w:eastAsia="Calibri" w:hAnsi="Times New Roman" w:cs="Times New Roman"/>
          <w:bCs/>
          <w:spacing w:val="-11"/>
          <w:sz w:val="24"/>
          <w:szCs w:val="24"/>
        </w:rPr>
      </w:pPr>
      <w:proofErr w:type="gramStart"/>
      <w:r w:rsidRPr="00CE42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Цель:</w:t>
      </w:r>
      <w:r w:rsidRPr="00CE42F1">
        <w:rPr>
          <w:rFonts w:ascii="Times New Roman" w:eastAsia="Calibri" w:hAnsi="Times New Roman" w:cs="Times New Roman"/>
          <w:bCs/>
          <w:spacing w:val="-11"/>
          <w:sz w:val="24"/>
          <w:szCs w:val="24"/>
        </w:rPr>
        <w:t xml:space="preserve">  формирование</w:t>
      </w:r>
      <w:proofErr w:type="gramEnd"/>
      <w:r w:rsidRPr="00CE42F1">
        <w:rPr>
          <w:rFonts w:ascii="Times New Roman" w:eastAsia="Calibri" w:hAnsi="Times New Roman" w:cs="Times New Roman"/>
          <w:bCs/>
          <w:spacing w:val="-11"/>
          <w:sz w:val="24"/>
          <w:szCs w:val="24"/>
        </w:rPr>
        <w:t xml:space="preserve"> опыта ответственности и самостоятельного принятия решений учащимися школы.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340"/>
        <w:gridCol w:w="4591"/>
        <w:gridCol w:w="2711"/>
      </w:tblGrid>
      <w:tr w:rsidR="00CE42F1" w:rsidRPr="00CE42F1" w:rsidTr="001029D3">
        <w:trPr>
          <w:trHeight w:val="281"/>
        </w:trPr>
        <w:tc>
          <w:tcPr>
            <w:tcW w:w="709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40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59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1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42F1" w:rsidRPr="00CE42F1" w:rsidTr="001029D3">
        <w:trPr>
          <w:trHeight w:val="281"/>
        </w:trPr>
        <w:tc>
          <w:tcPr>
            <w:tcW w:w="709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459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Выборы  классного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актива</w:t>
            </w:r>
          </w:p>
        </w:tc>
        <w:tc>
          <w:tcPr>
            <w:tcW w:w="271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CE42F1" w:rsidRPr="00CE42F1" w:rsidTr="001029D3">
        <w:trPr>
          <w:trHeight w:val="1126"/>
        </w:trPr>
        <w:tc>
          <w:tcPr>
            <w:tcW w:w="709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Октябрь  </w:t>
            </w:r>
          </w:p>
        </w:tc>
        <w:tc>
          <w:tcPr>
            <w:tcW w:w="459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«Новая смена»</w:t>
            </w:r>
          </w:p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Выбор новых членов школьного парламента</w:t>
            </w:r>
          </w:p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(Посвящение в парламентеры)</w:t>
            </w:r>
          </w:p>
        </w:tc>
        <w:tc>
          <w:tcPr>
            <w:tcW w:w="271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Лидеры  школьного</w:t>
            </w:r>
            <w:proofErr w:type="gramEnd"/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парламента, зам директора по ВР</w:t>
            </w:r>
          </w:p>
        </w:tc>
      </w:tr>
      <w:tr w:rsidR="00CE42F1" w:rsidRPr="00CE42F1" w:rsidTr="001029D3">
        <w:trPr>
          <w:trHeight w:val="832"/>
        </w:trPr>
        <w:tc>
          <w:tcPr>
            <w:tcW w:w="709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0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459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День дублёра</w:t>
            </w:r>
          </w:p>
        </w:tc>
        <w:tc>
          <w:tcPr>
            <w:tcW w:w="271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Зам.дир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ВР, учащиеся 11 </w:t>
            </w:r>
            <w:proofErr w:type="spellStart"/>
            <w:proofErr w:type="gramStart"/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.,</w:t>
            </w:r>
            <w:proofErr w:type="gramEnd"/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лидеры школьного детского парламента</w:t>
            </w:r>
          </w:p>
        </w:tc>
      </w:tr>
      <w:tr w:rsidR="00CE42F1" w:rsidRPr="00CE42F1" w:rsidTr="001029D3">
        <w:trPr>
          <w:trHeight w:val="563"/>
        </w:trPr>
        <w:tc>
          <w:tcPr>
            <w:tcW w:w="709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340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59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Министерство образования</w:t>
            </w:r>
          </w:p>
        </w:tc>
      </w:tr>
      <w:tr w:rsidR="00CE42F1" w:rsidRPr="00CE42F1" w:rsidTr="001029D3">
        <w:trPr>
          <w:trHeight w:val="563"/>
        </w:trPr>
        <w:tc>
          <w:tcPr>
            <w:tcW w:w="709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40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59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заседаний школьного парламента</w:t>
            </w:r>
          </w:p>
        </w:tc>
        <w:tc>
          <w:tcPr>
            <w:tcW w:w="271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Президент Школьного парламента</w:t>
            </w:r>
          </w:p>
        </w:tc>
      </w:tr>
      <w:tr w:rsidR="00CE42F1" w:rsidRPr="00CE42F1" w:rsidTr="001029D3">
        <w:trPr>
          <w:trHeight w:val="563"/>
        </w:trPr>
        <w:tc>
          <w:tcPr>
            <w:tcW w:w="709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40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59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Соревнование  классов</w:t>
            </w:r>
            <w:proofErr w:type="gramEnd"/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номинациям</w:t>
            </w:r>
          </w:p>
        </w:tc>
        <w:tc>
          <w:tcPr>
            <w:tcW w:w="271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парламент, организаторы</w:t>
            </w:r>
          </w:p>
        </w:tc>
      </w:tr>
      <w:tr w:rsidR="00CE42F1" w:rsidRPr="00CE42F1" w:rsidTr="001029D3">
        <w:trPr>
          <w:trHeight w:val="563"/>
        </w:trPr>
        <w:tc>
          <w:tcPr>
            <w:tcW w:w="709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40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 - май</w:t>
            </w:r>
          </w:p>
        </w:tc>
        <w:tc>
          <w:tcPr>
            <w:tcW w:w="459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Субботники на территории школы</w:t>
            </w:r>
          </w:p>
        </w:tc>
        <w:tc>
          <w:tcPr>
            <w:tcW w:w="271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 и классные руководители</w:t>
            </w:r>
          </w:p>
        </w:tc>
      </w:tr>
      <w:tr w:rsidR="00CE42F1" w:rsidRPr="00CE42F1" w:rsidTr="001029D3">
        <w:trPr>
          <w:trHeight w:val="563"/>
        </w:trPr>
        <w:tc>
          <w:tcPr>
            <w:tcW w:w="709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40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459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школьных праздников, интеллектуальных игр</w:t>
            </w:r>
          </w:p>
        </w:tc>
        <w:tc>
          <w:tcPr>
            <w:tcW w:w="2711" w:type="dxa"/>
          </w:tcPr>
          <w:p w:rsidR="00CE42F1" w:rsidRPr="00CE42F1" w:rsidRDefault="00CE42F1" w:rsidP="00CE4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42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Школьный парламент, организаторы.</w:t>
            </w:r>
          </w:p>
        </w:tc>
      </w:tr>
    </w:tbl>
    <w:p w:rsidR="00CE42F1" w:rsidRPr="00CE42F1" w:rsidRDefault="00CE42F1" w:rsidP="00CE42F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42F1" w:rsidRPr="00CE42F1" w:rsidRDefault="00CE42F1" w:rsidP="00CE42F1">
      <w:pPr>
        <w:spacing w:before="100" w:beforeAutospacing="1" w:after="100" w:afterAutospacing="1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Необходимым звеном в эффективности учебно-воспитательного процессе является диагностические </w:t>
      </w:r>
      <w:proofErr w:type="gramStart"/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исследования,  по</w:t>
      </w:r>
      <w:proofErr w:type="gramEnd"/>
      <w:r w:rsidRPr="00CE42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итогам которого  определяются проблемы  и положительные стороны воспитательной системы школы.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3557"/>
        <w:gridCol w:w="2091"/>
        <w:gridCol w:w="2890"/>
      </w:tblGrid>
      <w:tr w:rsidR="00CE42F1" w:rsidRPr="00CE42F1" w:rsidTr="00CE42F1">
        <w:trPr>
          <w:trHeight w:val="760"/>
        </w:trPr>
        <w:tc>
          <w:tcPr>
            <w:tcW w:w="886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6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Вид  диагностики</w:t>
            </w:r>
            <w:proofErr w:type="gramEnd"/>
          </w:p>
        </w:tc>
        <w:tc>
          <w:tcPr>
            <w:tcW w:w="2320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28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CE42F1" w:rsidRPr="00CE42F1" w:rsidTr="00CE42F1">
        <w:trPr>
          <w:trHeight w:val="371"/>
        </w:trPr>
        <w:tc>
          <w:tcPr>
            <w:tcW w:w="886" w:type="dxa"/>
          </w:tcPr>
          <w:p w:rsidR="00CE42F1" w:rsidRPr="00CE42F1" w:rsidRDefault="00CE42F1" w:rsidP="00CE42F1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классных руководителей.</w:t>
            </w:r>
          </w:p>
        </w:tc>
        <w:tc>
          <w:tcPr>
            <w:tcW w:w="2320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3128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ВР</w:t>
            </w:r>
          </w:p>
        </w:tc>
      </w:tr>
      <w:tr w:rsidR="00CE42F1" w:rsidRPr="00CE42F1" w:rsidTr="00CE42F1">
        <w:trPr>
          <w:trHeight w:val="371"/>
        </w:trPr>
        <w:tc>
          <w:tcPr>
            <w:tcW w:w="886" w:type="dxa"/>
          </w:tcPr>
          <w:p w:rsidR="00CE42F1" w:rsidRPr="00CE42F1" w:rsidRDefault="00CE42F1" w:rsidP="00CE42F1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Диагностика воспитанности учащихся.2-11 классов</w:t>
            </w:r>
          </w:p>
        </w:tc>
        <w:tc>
          <w:tcPr>
            <w:tcW w:w="2320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28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ВР,</w:t>
            </w:r>
          </w:p>
          <w:p w:rsidR="00CE42F1" w:rsidRPr="00CE42F1" w:rsidRDefault="00CE42F1" w:rsidP="00CE4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CE42F1" w:rsidRPr="00CE42F1" w:rsidTr="00CE42F1">
        <w:trPr>
          <w:trHeight w:val="371"/>
        </w:trPr>
        <w:tc>
          <w:tcPr>
            <w:tcW w:w="886" w:type="dxa"/>
          </w:tcPr>
          <w:p w:rsidR="00CE42F1" w:rsidRPr="00CE42F1" w:rsidRDefault="00CE42F1" w:rsidP="00CE42F1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Диагностика сплочения классного коллектива</w:t>
            </w:r>
          </w:p>
        </w:tc>
        <w:tc>
          <w:tcPr>
            <w:tcW w:w="2320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28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ВР,</w:t>
            </w:r>
          </w:p>
          <w:p w:rsidR="00CE42F1" w:rsidRPr="00CE42F1" w:rsidRDefault="00CE42F1" w:rsidP="00CE4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CE42F1" w:rsidRPr="00CE42F1" w:rsidTr="00CE42F1">
        <w:trPr>
          <w:trHeight w:val="371"/>
        </w:trPr>
        <w:tc>
          <w:tcPr>
            <w:tcW w:w="886" w:type="dxa"/>
          </w:tcPr>
          <w:p w:rsidR="00CE42F1" w:rsidRPr="00CE42F1" w:rsidRDefault="00CE42F1" w:rsidP="00CE42F1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Диагностика сформированности социальных компетенции4,9,11кл.</w:t>
            </w:r>
          </w:p>
        </w:tc>
        <w:tc>
          <w:tcPr>
            <w:tcW w:w="2320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28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i/>
                <w:sz w:val="24"/>
                <w:szCs w:val="24"/>
              </w:rPr>
              <w:t>Зам. директора по ВР,</w:t>
            </w:r>
          </w:p>
          <w:p w:rsidR="00CE42F1" w:rsidRPr="00CE42F1" w:rsidRDefault="00CE42F1" w:rsidP="00CE4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  <w:tr w:rsidR="00CE42F1" w:rsidRPr="00CE42F1" w:rsidTr="00CE42F1">
        <w:trPr>
          <w:trHeight w:val="390"/>
        </w:trPr>
        <w:tc>
          <w:tcPr>
            <w:tcW w:w="886" w:type="dxa"/>
          </w:tcPr>
          <w:p w:rsidR="00CE42F1" w:rsidRPr="00CE42F1" w:rsidRDefault="00CE42F1" w:rsidP="00CE42F1">
            <w:pPr>
              <w:numPr>
                <w:ilvl w:val="0"/>
                <w:numId w:val="2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учащихся в конкурсах</w:t>
            </w:r>
          </w:p>
        </w:tc>
        <w:tc>
          <w:tcPr>
            <w:tcW w:w="2320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128" w:type="dxa"/>
          </w:tcPr>
          <w:p w:rsidR="00CE42F1" w:rsidRPr="00CE42F1" w:rsidRDefault="00CE42F1" w:rsidP="00CE42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Зам. директора по ВР, </w:t>
            </w:r>
          </w:p>
          <w:p w:rsidR="00CE42F1" w:rsidRPr="00CE42F1" w:rsidRDefault="00CE42F1" w:rsidP="00CE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2F1">
              <w:rPr>
                <w:rFonts w:ascii="Times New Roman" w:hAnsi="Times New Roman" w:cs="Times New Roman"/>
                <w:i/>
                <w:sz w:val="24"/>
                <w:szCs w:val="24"/>
              </w:rPr>
              <w:t>Классные руководители</w:t>
            </w:r>
          </w:p>
        </w:tc>
      </w:tr>
    </w:tbl>
    <w:p w:rsidR="00CE42F1" w:rsidRPr="00CE42F1" w:rsidRDefault="00CE42F1" w:rsidP="00CE42F1">
      <w:pPr>
        <w:spacing w:after="200" w:line="276" w:lineRule="auto"/>
        <w:rPr>
          <w:rFonts w:ascii="Calibri" w:eastAsia="Calibri" w:hAnsi="Calibri" w:cs="Times New Roman"/>
        </w:rPr>
      </w:pPr>
    </w:p>
    <w:p w:rsidR="00BB7587" w:rsidRPr="00BB7587" w:rsidRDefault="00BB7587" w:rsidP="00BB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BB7587" w:rsidRPr="00BB7587" w:rsidSect="00CE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551F"/>
    <w:multiLevelType w:val="hybridMultilevel"/>
    <w:tmpl w:val="9B54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69ED"/>
    <w:multiLevelType w:val="hybridMultilevel"/>
    <w:tmpl w:val="CE6A6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581D"/>
    <w:multiLevelType w:val="hybridMultilevel"/>
    <w:tmpl w:val="469C5E7E"/>
    <w:lvl w:ilvl="0" w:tplc="D1BA6F38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E0DF4"/>
    <w:multiLevelType w:val="hybridMultilevel"/>
    <w:tmpl w:val="0C7EB324"/>
    <w:lvl w:ilvl="0" w:tplc="D1BA6F3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6778"/>
    <w:multiLevelType w:val="hybridMultilevel"/>
    <w:tmpl w:val="B9C8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58CF"/>
    <w:multiLevelType w:val="hybridMultilevel"/>
    <w:tmpl w:val="8C1A4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D6024"/>
    <w:multiLevelType w:val="multilevel"/>
    <w:tmpl w:val="21B8F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E1303"/>
    <w:multiLevelType w:val="hybridMultilevel"/>
    <w:tmpl w:val="0AAE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D0CD4"/>
    <w:multiLevelType w:val="hybridMultilevel"/>
    <w:tmpl w:val="A558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A743D"/>
    <w:multiLevelType w:val="hybridMultilevel"/>
    <w:tmpl w:val="4056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4007D"/>
    <w:multiLevelType w:val="hybridMultilevel"/>
    <w:tmpl w:val="C39E1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21344"/>
    <w:multiLevelType w:val="hybridMultilevel"/>
    <w:tmpl w:val="C0EEDF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5E70F22"/>
    <w:multiLevelType w:val="hybridMultilevel"/>
    <w:tmpl w:val="D39C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05C51"/>
    <w:multiLevelType w:val="multilevel"/>
    <w:tmpl w:val="8460C4B4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Century Schoolbook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7301B7"/>
    <w:multiLevelType w:val="multilevel"/>
    <w:tmpl w:val="1154040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961AEF"/>
    <w:multiLevelType w:val="hybridMultilevel"/>
    <w:tmpl w:val="1562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66199B"/>
    <w:multiLevelType w:val="hybridMultilevel"/>
    <w:tmpl w:val="EAB85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84F6A"/>
    <w:multiLevelType w:val="hybridMultilevel"/>
    <w:tmpl w:val="4B86D892"/>
    <w:lvl w:ilvl="0" w:tplc="E9DA07E6">
      <w:numFmt w:val="bullet"/>
      <w:lvlText w:val=""/>
      <w:lvlJc w:val="left"/>
      <w:pPr>
        <w:tabs>
          <w:tab w:val="num" w:pos="990"/>
        </w:tabs>
        <w:ind w:left="990" w:hanging="63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B73B93"/>
    <w:multiLevelType w:val="multilevel"/>
    <w:tmpl w:val="71B84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EF2EFA"/>
    <w:multiLevelType w:val="hybridMultilevel"/>
    <w:tmpl w:val="B68A3F8E"/>
    <w:lvl w:ilvl="0" w:tplc="86421F2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>
    <w:nsid w:val="498F3DE0"/>
    <w:multiLevelType w:val="multilevel"/>
    <w:tmpl w:val="E220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3F2547"/>
    <w:multiLevelType w:val="hybridMultilevel"/>
    <w:tmpl w:val="0778D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C58A3"/>
    <w:multiLevelType w:val="multilevel"/>
    <w:tmpl w:val="3D5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325B5B"/>
    <w:multiLevelType w:val="hybridMultilevel"/>
    <w:tmpl w:val="10BAF6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C18A2"/>
    <w:multiLevelType w:val="hybridMultilevel"/>
    <w:tmpl w:val="9E4AFD9E"/>
    <w:lvl w:ilvl="0" w:tplc="BAE42EC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>
    <w:nsid w:val="62AE69A1"/>
    <w:multiLevelType w:val="multilevel"/>
    <w:tmpl w:val="4C62C6E8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62E4C22"/>
    <w:multiLevelType w:val="hybridMultilevel"/>
    <w:tmpl w:val="EAF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E111A"/>
    <w:multiLevelType w:val="multilevel"/>
    <w:tmpl w:val="9E4EBDC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870054"/>
    <w:multiLevelType w:val="hybridMultilevel"/>
    <w:tmpl w:val="80FA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E41D34"/>
    <w:multiLevelType w:val="hybridMultilevel"/>
    <w:tmpl w:val="E58CD6DC"/>
    <w:lvl w:ilvl="0" w:tplc="0B889B4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>
    <w:nsid w:val="794522BC"/>
    <w:multiLevelType w:val="hybridMultilevel"/>
    <w:tmpl w:val="BB7E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74ED6"/>
    <w:multiLevelType w:val="hybridMultilevel"/>
    <w:tmpl w:val="41721054"/>
    <w:lvl w:ilvl="0" w:tplc="BEE03A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7C855850"/>
    <w:multiLevelType w:val="hybridMultilevel"/>
    <w:tmpl w:val="5E94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14"/>
  </w:num>
  <w:num w:numId="5">
    <w:abstractNumId w:val="27"/>
  </w:num>
  <w:num w:numId="6">
    <w:abstractNumId w:val="2"/>
  </w:num>
  <w:num w:numId="7">
    <w:abstractNumId w:val="3"/>
  </w:num>
  <w:num w:numId="8">
    <w:abstractNumId w:val="15"/>
  </w:num>
  <w:num w:numId="9">
    <w:abstractNumId w:val="28"/>
  </w:num>
  <w:num w:numId="10">
    <w:abstractNumId w:val="1"/>
  </w:num>
  <w:num w:numId="11">
    <w:abstractNumId w:val="7"/>
  </w:num>
  <w:num w:numId="12">
    <w:abstractNumId w:val="21"/>
  </w:num>
  <w:num w:numId="13">
    <w:abstractNumId w:val="17"/>
  </w:num>
  <w:num w:numId="14">
    <w:abstractNumId w:val="19"/>
  </w:num>
  <w:num w:numId="15">
    <w:abstractNumId w:val="30"/>
  </w:num>
  <w:num w:numId="16">
    <w:abstractNumId w:val="13"/>
  </w:num>
  <w:num w:numId="17">
    <w:abstractNumId w:val="10"/>
  </w:num>
  <w:num w:numId="18">
    <w:abstractNumId w:val="9"/>
  </w:num>
  <w:num w:numId="19">
    <w:abstractNumId w:val="31"/>
  </w:num>
  <w:num w:numId="20">
    <w:abstractNumId w:val="11"/>
  </w:num>
  <w:num w:numId="21">
    <w:abstractNumId w:val="32"/>
  </w:num>
  <w:num w:numId="22">
    <w:abstractNumId w:val="23"/>
  </w:num>
  <w:num w:numId="23">
    <w:abstractNumId w:val="12"/>
  </w:num>
  <w:num w:numId="24">
    <w:abstractNumId w:val="5"/>
  </w:num>
  <w:num w:numId="25">
    <w:abstractNumId w:val="16"/>
  </w:num>
  <w:num w:numId="26">
    <w:abstractNumId w:val="26"/>
  </w:num>
  <w:num w:numId="27">
    <w:abstractNumId w:val="0"/>
  </w:num>
  <w:num w:numId="28">
    <w:abstractNumId w:val="4"/>
  </w:num>
  <w:num w:numId="29">
    <w:abstractNumId w:val="8"/>
  </w:num>
  <w:num w:numId="30">
    <w:abstractNumId w:val="24"/>
  </w:num>
  <w:num w:numId="31">
    <w:abstractNumId w:val="22"/>
  </w:num>
  <w:num w:numId="32">
    <w:abstractNumId w:val="2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16"/>
    <w:rsid w:val="00010EF5"/>
    <w:rsid w:val="001029D3"/>
    <w:rsid w:val="00131E0D"/>
    <w:rsid w:val="002707E1"/>
    <w:rsid w:val="003C50B2"/>
    <w:rsid w:val="00471570"/>
    <w:rsid w:val="004872C7"/>
    <w:rsid w:val="004E2F61"/>
    <w:rsid w:val="004E5216"/>
    <w:rsid w:val="00581338"/>
    <w:rsid w:val="005D3E65"/>
    <w:rsid w:val="005E3BC8"/>
    <w:rsid w:val="0062601F"/>
    <w:rsid w:val="006805AA"/>
    <w:rsid w:val="006A6300"/>
    <w:rsid w:val="007E0E16"/>
    <w:rsid w:val="008422A6"/>
    <w:rsid w:val="00895E27"/>
    <w:rsid w:val="0094086E"/>
    <w:rsid w:val="00951AAA"/>
    <w:rsid w:val="00AD0B64"/>
    <w:rsid w:val="00BB7587"/>
    <w:rsid w:val="00BE0E58"/>
    <w:rsid w:val="00C50B16"/>
    <w:rsid w:val="00C6460B"/>
    <w:rsid w:val="00CE42F1"/>
    <w:rsid w:val="00DE44B6"/>
    <w:rsid w:val="00EB52F2"/>
    <w:rsid w:val="00F4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6A98A-6EDC-4337-A372-1EA30879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E42F1"/>
  </w:style>
  <w:style w:type="table" w:styleId="a3">
    <w:name w:val="Table Grid"/>
    <w:basedOn w:val="a1"/>
    <w:rsid w:val="00CE42F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next w:val="a4"/>
    <w:link w:val="a5"/>
    <w:uiPriority w:val="34"/>
    <w:qFormat/>
    <w:rsid w:val="00CE42F1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CE42F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10"/>
    <w:uiPriority w:val="34"/>
    <w:rsid w:val="00CE42F1"/>
    <w:rPr>
      <w:rFonts w:eastAsia="Times New Roman"/>
      <w:lang w:eastAsia="ru-RU"/>
    </w:rPr>
  </w:style>
  <w:style w:type="character" w:styleId="a7">
    <w:name w:val="Strong"/>
    <w:basedOn w:val="a0"/>
    <w:uiPriority w:val="22"/>
    <w:qFormat/>
    <w:rsid w:val="00CE42F1"/>
    <w:rPr>
      <w:b/>
      <w:bCs/>
    </w:rPr>
  </w:style>
  <w:style w:type="character" w:customStyle="1" w:styleId="5">
    <w:name w:val="Основной текст (5)"/>
    <w:basedOn w:val="a0"/>
    <w:rsid w:val="00CE42F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">
    <w:name w:val="Основной текст (4)"/>
    <w:basedOn w:val="a0"/>
    <w:rsid w:val="00CE42F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"/>
    <w:basedOn w:val="a0"/>
    <w:rsid w:val="00CE42F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1">
    <w:name w:val="Без интервала1"/>
    <w:next w:val="a8"/>
    <w:uiPriority w:val="1"/>
    <w:qFormat/>
    <w:rsid w:val="00CE42F1"/>
    <w:pPr>
      <w:spacing w:after="0" w:line="240" w:lineRule="auto"/>
    </w:pPr>
    <w:rPr>
      <w:rFonts w:eastAsia="Times New Roman"/>
      <w:lang w:eastAsia="ru-RU"/>
    </w:rPr>
  </w:style>
  <w:style w:type="paragraph" w:styleId="a9">
    <w:name w:val="Body Text"/>
    <w:basedOn w:val="a"/>
    <w:link w:val="aa"/>
    <w:semiHidden/>
    <w:rsid w:val="00CE4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CE42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2F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E42F1"/>
    <w:pPr>
      <w:ind w:left="720"/>
      <w:contextualSpacing/>
    </w:pPr>
  </w:style>
  <w:style w:type="paragraph" w:styleId="a8">
    <w:name w:val="No Spacing"/>
    <w:uiPriority w:val="1"/>
    <w:qFormat/>
    <w:rsid w:val="00CE4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B4D2-8A47-446B-BD40-110BDDB6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2017-10-08T03:05:00Z</cp:lastPrinted>
  <dcterms:created xsi:type="dcterms:W3CDTF">2016-09-28T09:00:00Z</dcterms:created>
  <dcterms:modified xsi:type="dcterms:W3CDTF">2017-10-08T03:07:00Z</dcterms:modified>
</cp:coreProperties>
</file>